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129194FB"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760D29B6" w14:textId="2B0D3536"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 xml:space="preserve">Note: </w:t>
      </w:r>
      <w:r w:rsidR="00F62C75">
        <w:rPr>
          <w:sz w:val="16"/>
          <w:szCs w:val="16"/>
        </w:rPr>
        <w:t xml:space="preserve">Include title in Spanish and English. </w:t>
      </w:r>
      <w:r w:rsidR="00CA4392" w:rsidRPr="00CA4392">
        <w:rPr>
          <w:sz w:val="16"/>
          <w:szCs w:val="16"/>
        </w:rPr>
        <w:t>Sub-titles are not captured in Xplore and should not be used</w:t>
      </w:r>
      <w:r w:rsidR="001E6C68">
        <w:rPr>
          <w:sz w:val="16"/>
          <w:szCs w:val="16"/>
        </w:rPr>
        <w:t>.</w:t>
      </w:r>
      <w:r w:rsidR="00AA5B75">
        <w:rPr>
          <w:sz w:val="16"/>
          <w:szCs w:val="16"/>
        </w:rPr>
        <w:t xml:space="preserve"> ORCID required</w:t>
      </w:r>
    </w:p>
    <w:p w14:paraId="720624B9"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0305A1">
          <w:headerReference w:type="even" r:id="rId8"/>
          <w:headerReference w:type="default" r:id="rId9"/>
          <w:headerReference w:type="first" r:id="rId10"/>
          <w:pgSz w:w="595.30pt" w:h="841.90pt" w:code="9"/>
          <w:pgMar w:top="27pt" w:right="44.65pt" w:bottom="72pt" w:left="44.65pt" w:header="36pt" w:footer="36pt" w:gutter="0pt"/>
          <w:cols w:space="36pt"/>
          <w:titlePg/>
          <w:docGrid w:linePitch="360"/>
        </w:sectPr>
      </w:pPr>
    </w:p>
    <w:p w14:paraId="57A6FD9F" w14:textId="10286CE0" w:rsidR="000468BB" w:rsidRDefault="009303D9" w:rsidP="00891FCA">
      <w:pPr>
        <w:pStyle w:val="Author"/>
        <w:spacing w:before="0pt"/>
        <w:rPr>
          <w:i/>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D72D06" w:rsidRPr="00F847A6">
        <w:rPr>
          <w:sz w:val="18"/>
          <w:szCs w:val="18"/>
        </w:rPr>
        <w:br/>
      </w:r>
      <w:r w:rsidR="00645D22" w:rsidRPr="00F847A6">
        <w:rPr>
          <w:sz w:val="18"/>
          <w:szCs w:val="18"/>
        </w:rPr>
        <w:t>li</w:t>
      </w:r>
      <w:r w:rsidRPr="00F847A6">
        <w:rPr>
          <w:sz w:val="18"/>
          <w:szCs w:val="18"/>
        </w:rPr>
        <w:t xml:space="preserve">ne </w:t>
      </w:r>
      <w:r w:rsidR="000468BB">
        <w:rPr>
          <w:sz w:val="18"/>
          <w:szCs w:val="18"/>
        </w:rPr>
        <w:t>2</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p>
    <w:p w14:paraId="1B7A4065" w14:textId="7647A8F3" w:rsidR="00891FCA" w:rsidRDefault="000468BB" w:rsidP="00891FCA">
      <w:pPr>
        <w:pStyle w:val="Author"/>
        <w:spacing w:before="0pt"/>
        <w:rPr>
          <w:sz w:val="18"/>
          <w:szCs w:val="18"/>
        </w:rPr>
      </w:pPr>
      <w:r w:rsidRPr="00F847A6">
        <w:rPr>
          <w:sz w:val="18"/>
          <w:szCs w:val="18"/>
        </w:rPr>
        <w:t xml:space="preserve">line </w:t>
      </w:r>
      <w:r>
        <w:rPr>
          <w:sz w:val="18"/>
          <w:szCs w:val="18"/>
        </w:rPr>
        <w:t>3</w:t>
      </w:r>
      <w:r w:rsidRPr="00F847A6">
        <w:rPr>
          <w:sz w:val="18"/>
          <w:szCs w:val="18"/>
        </w:rPr>
        <w:t xml:space="preserve">: </w:t>
      </w:r>
      <w:r w:rsidRPr="00F847A6">
        <w:rPr>
          <w:i/>
          <w:sz w:val="18"/>
          <w:szCs w:val="18"/>
        </w:rPr>
        <w:t xml:space="preserve">dept. name of organization </w:t>
      </w:r>
      <w:r>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001A3B3D" w:rsidRPr="00F847A6">
        <w:rPr>
          <w:i/>
          <w:sz w:val="18"/>
          <w:szCs w:val="18"/>
        </w:rPr>
        <w:br/>
      </w:r>
      <w:r w:rsidR="009303D9" w:rsidRPr="00F847A6">
        <w:rPr>
          <w:sz w:val="18"/>
          <w:szCs w:val="18"/>
        </w:rPr>
        <w:t xml:space="preserve">line </w:t>
      </w:r>
      <w:r w:rsidR="001A3B3D" w:rsidRPr="00F847A6">
        <w:rPr>
          <w:sz w:val="18"/>
          <w:szCs w:val="18"/>
        </w:rPr>
        <w:t>4</w:t>
      </w:r>
      <w:r w:rsidR="009303D9" w:rsidRPr="00F847A6">
        <w:rPr>
          <w:sz w:val="18"/>
          <w:szCs w:val="18"/>
        </w:rPr>
        <w:t>: City, Country</w:t>
      </w:r>
      <w:r w:rsidR="001A3B3D" w:rsidRPr="00F847A6">
        <w:rPr>
          <w:sz w:val="18"/>
          <w:szCs w:val="18"/>
        </w:rPr>
        <w:br/>
      </w:r>
      <w:r w:rsidR="009303D9" w:rsidRPr="00F847A6">
        <w:rPr>
          <w:sz w:val="18"/>
          <w:szCs w:val="18"/>
        </w:rPr>
        <w:t xml:space="preserve">line </w:t>
      </w:r>
      <w:r w:rsidR="001A3B3D" w:rsidRPr="00F847A6">
        <w:rPr>
          <w:sz w:val="18"/>
          <w:szCs w:val="18"/>
        </w:rPr>
        <w:t>5: e</w:t>
      </w:r>
      <w:r w:rsidR="009303D9" w:rsidRPr="00F847A6">
        <w:rPr>
          <w:sz w:val="18"/>
          <w:szCs w:val="18"/>
        </w:rPr>
        <w:t>ma</w:t>
      </w:r>
      <w:r w:rsidR="001A3B3D" w:rsidRPr="00F847A6">
        <w:rPr>
          <w:sz w:val="18"/>
          <w:szCs w:val="18"/>
        </w:rPr>
        <w:t>il address</w:t>
      </w:r>
      <w:r w:rsidR="00B768D1">
        <w:rPr>
          <w:sz w:val="18"/>
          <w:szCs w:val="18"/>
        </w:rPr>
        <w:t xml:space="preserve"> </w:t>
      </w:r>
    </w:p>
    <w:p w14:paraId="5DD44969" w14:textId="6966EEDB" w:rsidR="00891FCA" w:rsidRDefault="00891FCA" w:rsidP="00891FCA">
      <w:pPr>
        <w:pStyle w:val="Author"/>
        <w:spacing w:before="0pt"/>
        <w:rPr>
          <w:sz w:val="18"/>
          <w:szCs w:val="18"/>
        </w:rPr>
      </w:pPr>
      <w:r w:rsidRPr="00F847A6">
        <w:rPr>
          <w:sz w:val="18"/>
          <w:szCs w:val="18"/>
        </w:rPr>
        <w:t xml:space="preserve">line </w:t>
      </w:r>
      <w:r>
        <w:rPr>
          <w:sz w:val="18"/>
          <w:szCs w:val="18"/>
        </w:rPr>
        <w:t>6</w:t>
      </w:r>
      <w:r w:rsidRPr="00F847A6">
        <w:rPr>
          <w:sz w:val="18"/>
          <w:szCs w:val="18"/>
        </w:rPr>
        <w:t xml:space="preserve">: </w:t>
      </w:r>
      <w:r>
        <w:rPr>
          <w:sz w:val="18"/>
          <w:szCs w:val="18"/>
        </w:rPr>
        <w:t>ORCID</w:t>
      </w:r>
      <w:r w:rsidR="00AA5B75">
        <w:rPr>
          <w:sz w:val="18"/>
          <w:szCs w:val="18"/>
        </w:rPr>
        <w:t xml:space="preserve"> </w:t>
      </w:r>
    </w:p>
    <w:p w14:paraId="6F40B353" w14:textId="0F8ABDC0" w:rsidR="00891FCA"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000468BB" w:rsidRPr="00F847A6">
        <w:rPr>
          <w:i/>
          <w:sz w:val="18"/>
          <w:szCs w:val="18"/>
        </w:rPr>
        <w:t xml:space="preserve">dept.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w:t>
      </w:r>
    </w:p>
    <w:p w14:paraId="202C6A05" w14:textId="77777777" w:rsidR="00891FCA" w:rsidRDefault="00891FCA" w:rsidP="00891FCA">
      <w:pPr>
        <w:pStyle w:val="Author"/>
        <w:spacing w:before="0pt"/>
        <w:rPr>
          <w:sz w:val="18"/>
          <w:szCs w:val="18"/>
        </w:rPr>
      </w:pPr>
      <w:r w:rsidRPr="00F847A6">
        <w:rPr>
          <w:sz w:val="18"/>
          <w:szCs w:val="18"/>
        </w:rPr>
        <w:t xml:space="preserve">line </w:t>
      </w:r>
      <w:r>
        <w:rPr>
          <w:sz w:val="18"/>
          <w:szCs w:val="18"/>
        </w:rPr>
        <w:t>6</w:t>
      </w:r>
      <w:r w:rsidRPr="00F847A6">
        <w:rPr>
          <w:sz w:val="18"/>
          <w:szCs w:val="18"/>
        </w:rPr>
        <w:t xml:space="preserve">: </w:t>
      </w:r>
      <w:r>
        <w:rPr>
          <w:sz w:val="18"/>
          <w:szCs w:val="18"/>
        </w:rPr>
        <w:t>ORCID</w:t>
      </w:r>
    </w:p>
    <w:p w14:paraId="29A64781" w14:textId="60F0EDD7" w:rsidR="00891FCA" w:rsidRDefault="00BD670B" w:rsidP="007B6DDA">
      <w:pPr>
        <w:pStyle w:val="Author"/>
        <w:spacing w:before="5pt" w:beforeAutospacing="1"/>
        <w:rPr>
          <w:sz w:val="18"/>
          <w:szCs w:val="18"/>
        </w:rPr>
      </w:pPr>
      <w:r>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w:t>
      </w:r>
      <w:r w:rsidR="000468BB">
        <w:rPr>
          <w:sz w:val="18"/>
          <w:szCs w:val="18"/>
        </w:rPr>
        <w:t>2</w:t>
      </w:r>
      <w:r w:rsidR="001A3B3D" w:rsidRPr="00F847A6">
        <w:rPr>
          <w:sz w:val="18"/>
          <w:szCs w:val="18"/>
        </w:rPr>
        <w:t xml:space="preserve">: </w:t>
      </w:r>
      <w:r w:rsidR="001A3B3D" w:rsidRPr="00F847A6">
        <w:rPr>
          <w:i/>
          <w:sz w:val="18"/>
          <w:szCs w:val="18"/>
        </w:rPr>
        <w:t xml:space="preserve">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0468BB" w:rsidRPr="00F847A6">
        <w:rPr>
          <w:i/>
          <w:sz w:val="18"/>
          <w:szCs w:val="18"/>
        </w:rPr>
        <w:t>dept</w:t>
      </w:r>
      <w:r w:rsidR="000468BB">
        <w:rPr>
          <w:i/>
          <w:sz w:val="18"/>
          <w:szCs w:val="18"/>
        </w:rPr>
        <w:t xml:space="preserve">.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p>
    <w:p w14:paraId="6EA493D2" w14:textId="2D7CBF6D" w:rsidR="001A3B3D" w:rsidRPr="00F847A6" w:rsidRDefault="00891FCA" w:rsidP="00891FCA">
      <w:pPr>
        <w:pStyle w:val="Author"/>
        <w:spacing w:before="0pt"/>
        <w:rPr>
          <w:sz w:val="18"/>
          <w:szCs w:val="18"/>
        </w:rPr>
      </w:pPr>
      <w:r w:rsidRPr="00F847A6">
        <w:rPr>
          <w:sz w:val="18"/>
          <w:szCs w:val="18"/>
        </w:rPr>
        <w:t xml:space="preserve">line </w:t>
      </w:r>
      <w:r>
        <w:rPr>
          <w:sz w:val="18"/>
          <w:szCs w:val="18"/>
        </w:rPr>
        <w:t>6</w:t>
      </w:r>
      <w:r w:rsidRPr="00F847A6">
        <w:rPr>
          <w:sz w:val="18"/>
          <w:szCs w:val="18"/>
        </w:rPr>
        <w:t xml:space="preserve">: </w:t>
      </w:r>
      <w:r>
        <w:rPr>
          <w:sz w:val="18"/>
          <w:szCs w:val="18"/>
        </w:rPr>
        <w:t>ORCID</w:t>
      </w:r>
      <w:r w:rsidR="00B768D1">
        <w:rPr>
          <w:sz w:val="18"/>
          <w:szCs w:val="18"/>
        </w:rPr>
        <w:t xml:space="preserve"> </w:t>
      </w:r>
    </w:p>
    <w:p w14:paraId="136A21F9" w14:textId="7BFDB748" w:rsidR="00891FCA"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000468BB" w:rsidRPr="00F847A6">
        <w:rPr>
          <w:i/>
          <w:sz w:val="18"/>
          <w:szCs w:val="18"/>
        </w:rPr>
        <w:t xml:space="preserve">dept.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w:t>
      </w:r>
    </w:p>
    <w:p w14:paraId="69A60C05" w14:textId="77777777" w:rsidR="00891FCA" w:rsidRDefault="00891FCA" w:rsidP="00891FCA">
      <w:pPr>
        <w:pStyle w:val="Author"/>
        <w:spacing w:before="0pt"/>
        <w:rPr>
          <w:sz w:val="18"/>
          <w:szCs w:val="18"/>
        </w:rPr>
      </w:pPr>
      <w:r w:rsidRPr="00F847A6">
        <w:rPr>
          <w:sz w:val="18"/>
          <w:szCs w:val="18"/>
        </w:rPr>
        <w:t xml:space="preserve">line </w:t>
      </w:r>
      <w:r>
        <w:rPr>
          <w:sz w:val="18"/>
          <w:szCs w:val="18"/>
        </w:rPr>
        <w:t>6</w:t>
      </w:r>
      <w:r w:rsidRPr="00F847A6">
        <w:rPr>
          <w:sz w:val="18"/>
          <w:szCs w:val="18"/>
        </w:rPr>
        <w:t xml:space="preserve">: </w:t>
      </w:r>
      <w:r>
        <w:rPr>
          <w:sz w:val="18"/>
          <w:szCs w:val="18"/>
        </w:rPr>
        <w:t>ORCID</w:t>
      </w:r>
    </w:p>
    <w:p w14:paraId="1366834F" w14:textId="5BCE0072" w:rsidR="00891FCA" w:rsidRDefault="00BD670B" w:rsidP="00447BB9">
      <w:pPr>
        <w:pStyle w:val="Author"/>
        <w:spacing w:before="5pt" w:beforeAutospacing="1"/>
        <w:rPr>
          <w:sz w:val="18"/>
          <w:szCs w:val="18"/>
        </w:rPr>
      </w:pPr>
      <w:r>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0468BB" w:rsidRPr="00F847A6">
        <w:rPr>
          <w:i/>
          <w:sz w:val="18"/>
          <w:szCs w:val="18"/>
        </w:rPr>
        <w:t xml:space="preserve">dept.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w:t>
      </w:r>
    </w:p>
    <w:p w14:paraId="66245F12" w14:textId="25C890CA" w:rsidR="00891FCA" w:rsidRDefault="00891FCA" w:rsidP="00891FCA">
      <w:pPr>
        <w:pStyle w:val="Author"/>
        <w:spacing w:before="0pt"/>
        <w:rPr>
          <w:sz w:val="18"/>
          <w:szCs w:val="18"/>
        </w:rPr>
      </w:pPr>
      <w:r w:rsidRPr="00F847A6">
        <w:rPr>
          <w:sz w:val="18"/>
          <w:szCs w:val="18"/>
        </w:rPr>
        <w:t xml:space="preserve">line </w:t>
      </w:r>
      <w:r>
        <w:rPr>
          <w:sz w:val="18"/>
          <w:szCs w:val="18"/>
        </w:rPr>
        <w:t>6</w:t>
      </w:r>
      <w:r w:rsidRPr="00F847A6">
        <w:rPr>
          <w:sz w:val="18"/>
          <w:szCs w:val="18"/>
        </w:rPr>
        <w:t xml:space="preserve">: </w:t>
      </w:r>
      <w:r>
        <w:rPr>
          <w:sz w:val="18"/>
          <w:szCs w:val="18"/>
        </w:rPr>
        <w:t>ORCID</w:t>
      </w:r>
    </w:p>
    <w:p w14:paraId="20573C36" w14:textId="76AEC6AC" w:rsidR="00447BB9" w:rsidRDefault="00447BB9" w:rsidP="00447BB9">
      <w:pPr>
        <w:pStyle w:val="Author"/>
        <w:spacing w:before="5pt" w:beforeAutospacing="1"/>
        <w:rPr>
          <w:sz w:val="18"/>
          <w:szCs w:val="18"/>
        </w:rPr>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000468BB" w:rsidRPr="00F847A6">
        <w:rPr>
          <w:i/>
          <w:sz w:val="18"/>
          <w:szCs w:val="18"/>
        </w:rPr>
        <w:t xml:space="preserve">dept.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w:t>
      </w:r>
    </w:p>
    <w:p w14:paraId="7D97BD6D" w14:textId="77777777" w:rsidR="00891FCA" w:rsidRDefault="00891FCA" w:rsidP="00891FCA">
      <w:pPr>
        <w:pStyle w:val="Author"/>
        <w:spacing w:before="0pt"/>
        <w:rPr>
          <w:sz w:val="18"/>
          <w:szCs w:val="18"/>
        </w:rPr>
      </w:pPr>
      <w:r w:rsidRPr="00F847A6">
        <w:rPr>
          <w:sz w:val="18"/>
          <w:szCs w:val="18"/>
        </w:rPr>
        <w:t xml:space="preserve">line </w:t>
      </w:r>
      <w:r>
        <w:rPr>
          <w:sz w:val="18"/>
          <w:szCs w:val="18"/>
        </w:rPr>
        <w:t>6</w:t>
      </w:r>
      <w:r w:rsidRPr="00F847A6">
        <w:rPr>
          <w:sz w:val="18"/>
          <w:szCs w:val="18"/>
        </w:rPr>
        <w:t xml:space="preserve">: </w:t>
      </w:r>
      <w:r>
        <w:rPr>
          <w:sz w:val="18"/>
          <w:szCs w:val="18"/>
        </w:rPr>
        <w:t>ORCID</w:t>
      </w:r>
    </w:p>
    <w:p w14:paraId="78415646" w14:textId="77777777" w:rsidR="00891FCA" w:rsidRDefault="00891FCA" w:rsidP="00447BB9">
      <w:pPr>
        <w:pStyle w:val="Author"/>
        <w:spacing w:before="5pt" w:beforeAutospacing="1"/>
      </w:pPr>
    </w:p>
    <w:p w14:paraId="4DADB97C"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1CB1AA08"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66D4C288" w14:textId="77777777" w:rsidR="004D72B5" w:rsidRDefault="009303D9" w:rsidP="00972203">
      <w:pPr>
        <w:pStyle w:val="Abstract"/>
        <w:rPr>
          <w:i/>
          <w:iCs/>
        </w:rPr>
      </w:pPr>
      <w:r>
        <w:rPr>
          <w:i/>
          <w:iCs/>
        </w:rPr>
        <w:t>Abstract</w:t>
      </w:r>
      <w:r>
        <w:t>—</w:t>
      </w:r>
      <w:r w:rsidR="005B0344" w:rsidRPr="00F9257A">
        <w:rPr>
          <w:b w:val="0"/>
          <w:bCs w:val="0"/>
        </w:rPr>
        <w:t xml:space="preserve">This electronic document is a “live” template and already defines the components of your paper [title, text, heads, etc.] in its style sheet.  </w:t>
      </w:r>
      <w:r w:rsidR="00E7596C" w:rsidRPr="00F9257A">
        <w:rPr>
          <w:b w:val="0"/>
          <w:bCs w:val="0"/>
        </w:rPr>
        <w:t>*</w:t>
      </w:r>
      <w:r w:rsidR="005B0344" w:rsidRPr="00F9257A">
        <w:rPr>
          <w:b w:val="0"/>
          <w:bCs w:val="0"/>
        </w:rPr>
        <w:t>CRITICAL:  Do</w:t>
      </w:r>
      <w:r w:rsidR="005B0344" w:rsidRPr="00F9257A">
        <w:rPr>
          <w:rFonts w:eastAsia="Times New Roman"/>
          <w:b w:val="0"/>
          <w:bCs w:val="0"/>
        </w:rPr>
        <w:t xml:space="preserve"> </w:t>
      </w:r>
      <w:r w:rsidR="005B0344" w:rsidRPr="00F9257A">
        <w:rPr>
          <w:b w:val="0"/>
          <w:bCs w:val="0"/>
        </w:rPr>
        <w:t>Not</w:t>
      </w:r>
      <w:r w:rsidR="005B0344" w:rsidRPr="00F9257A">
        <w:rPr>
          <w:rFonts w:eastAsia="Times New Roman"/>
          <w:b w:val="0"/>
          <w:bCs w:val="0"/>
        </w:rPr>
        <w:t xml:space="preserve"> </w:t>
      </w:r>
      <w:r w:rsidR="005B0344" w:rsidRPr="00F9257A">
        <w:rPr>
          <w:b w:val="0"/>
          <w:bCs w:val="0"/>
        </w:rPr>
        <w:t>Use</w:t>
      </w:r>
      <w:r w:rsidR="005B0344" w:rsidRPr="00F9257A">
        <w:rPr>
          <w:rFonts w:eastAsia="Times New Roman"/>
          <w:b w:val="0"/>
          <w:bCs w:val="0"/>
        </w:rPr>
        <w:t xml:space="preserve"> </w:t>
      </w:r>
      <w:r w:rsidR="005B0344" w:rsidRPr="00F9257A">
        <w:rPr>
          <w:b w:val="0"/>
          <w:bCs w:val="0"/>
        </w:rPr>
        <w:t>Symbols,</w:t>
      </w:r>
      <w:r w:rsidR="005B0344" w:rsidRPr="00F9257A">
        <w:rPr>
          <w:rFonts w:eastAsia="Times New Roman"/>
          <w:b w:val="0"/>
          <w:bCs w:val="0"/>
        </w:rPr>
        <w:t xml:space="preserve"> </w:t>
      </w:r>
      <w:r w:rsidR="005B0344" w:rsidRPr="00F9257A">
        <w:rPr>
          <w:b w:val="0"/>
          <w:bCs w:val="0"/>
        </w:rPr>
        <w:t>Special</w:t>
      </w:r>
      <w:r w:rsidR="005B0344" w:rsidRPr="00F9257A">
        <w:rPr>
          <w:rFonts w:eastAsia="Times New Roman"/>
          <w:b w:val="0"/>
          <w:bCs w:val="0"/>
        </w:rPr>
        <w:t xml:space="preserve"> </w:t>
      </w:r>
      <w:r w:rsidR="005B0344" w:rsidRPr="00F9257A">
        <w:rPr>
          <w:b w:val="0"/>
          <w:bCs w:val="0"/>
        </w:rPr>
        <w:t>Characters,</w:t>
      </w:r>
      <w:r w:rsidR="005B0344" w:rsidRPr="00F9257A">
        <w:rPr>
          <w:rFonts w:eastAsia="Times New Roman"/>
          <w:b w:val="0"/>
          <w:bCs w:val="0"/>
        </w:rPr>
        <w:t xml:space="preserve"> </w:t>
      </w:r>
      <w:r w:rsidR="00D7522C" w:rsidRPr="00F9257A">
        <w:rPr>
          <w:rFonts w:eastAsia="Times New Roman"/>
          <w:b w:val="0"/>
          <w:bCs w:val="0"/>
        </w:rPr>
        <w:t xml:space="preserve">Footnotes, </w:t>
      </w:r>
      <w:r w:rsidR="005B0344" w:rsidRPr="00F9257A">
        <w:rPr>
          <w:b w:val="0"/>
          <w:bCs w:val="0"/>
        </w:rPr>
        <w:t>or</w:t>
      </w:r>
      <w:r w:rsidR="005B0344" w:rsidRPr="00F9257A">
        <w:rPr>
          <w:rFonts w:eastAsia="Times New Roman"/>
          <w:b w:val="0"/>
          <w:bCs w:val="0"/>
        </w:rPr>
        <w:t xml:space="preserve"> </w:t>
      </w:r>
      <w:r w:rsidR="005B0344" w:rsidRPr="00F9257A">
        <w:rPr>
          <w:b w:val="0"/>
          <w:bCs w:val="0"/>
        </w:rPr>
        <w:t>Math</w:t>
      </w:r>
      <w:r w:rsidR="005B0344" w:rsidRPr="00F9257A">
        <w:rPr>
          <w:rFonts w:eastAsia="Times New Roman"/>
          <w:b w:val="0"/>
          <w:bCs w:val="0"/>
        </w:rPr>
        <w:t xml:space="preserve"> </w:t>
      </w:r>
      <w:r w:rsidR="005B0344" w:rsidRPr="00F9257A">
        <w:rPr>
          <w:b w:val="0"/>
          <w:bCs w:val="0"/>
        </w:rPr>
        <w:t>in</w:t>
      </w:r>
      <w:r w:rsidR="005B0344" w:rsidRPr="00F9257A">
        <w:rPr>
          <w:rFonts w:eastAsia="Times New Roman"/>
          <w:b w:val="0"/>
          <w:bCs w:val="0"/>
        </w:rPr>
        <w:t xml:space="preserve"> Paper </w:t>
      </w:r>
      <w:r w:rsidR="005B0344" w:rsidRPr="00F9257A">
        <w:rPr>
          <w:b w:val="0"/>
          <w:bCs w:val="0"/>
        </w:rPr>
        <w:t>Title</w:t>
      </w:r>
      <w:r w:rsidR="005B0344" w:rsidRPr="00F9257A">
        <w:rPr>
          <w:rFonts w:eastAsia="Times New Roman"/>
          <w:b w:val="0"/>
          <w:bCs w:val="0"/>
        </w:rPr>
        <w:t xml:space="preserve"> o</w:t>
      </w:r>
      <w:r w:rsidR="005B0344" w:rsidRPr="00F9257A">
        <w:rPr>
          <w:b w:val="0"/>
          <w:bCs w:val="0"/>
        </w:rPr>
        <w:t>r</w:t>
      </w:r>
      <w:r w:rsidR="005B0344" w:rsidRPr="00F9257A">
        <w:rPr>
          <w:rFonts w:eastAsia="Times New Roman"/>
          <w:b w:val="0"/>
          <w:bCs w:val="0"/>
        </w:rPr>
        <w:t xml:space="preserve"> </w:t>
      </w:r>
      <w:r w:rsidR="005B0344" w:rsidRPr="00F9257A">
        <w:rPr>
          <w:b w:val="0"/>
          <w:bCs w:val="0"/>
        </w:rPr>
        <w:t>Abstract</w:t>
      </w:r>
      <w:r w:rsidRPr="00F9257A">
        <w:rPr>
          <w:b w:val="0"/>
          <w:bCs w:val="0"/>
        </w:rPr>
        <w:t>. (Abstract</w:t>
      </w:r>
      <w:r w:rsidR="001E6C68" w:rsidRPr="00F9257A">
        <w:rPr>
          <w:b w:val="0"/>
          <w:bCs w:val="0"/>
        </w:rPr>
        <w:t xml:space="preserve"> in Spanish and English</w:t>
      </w:r>
      <w:r w:rsidRPr="00F9257A">
        <w:rPr>
          <w:b w:val="0"/>
          <w:bCs w:val="0"/>
        </w:rPr>
        <w:t>)</w:t>
      </w:r>
    </w:p>
    <w:p w14:paraId="0B37BC24" w14:textId="77777777" w:rsidR="009303D9" w:rsidRPr="004D72B5" w:rsidRDefault="004D72B5" w:rsidP="00972203">
      <w:pPr>
        <w:pStyle w:val="Keywords"/>
      </w:pPr>
      <w:r w:rsidRPr="00F9257A">
        <w:t>Keywords</w:t>
      </w:r>
      <w:r w:rsidRPr="004D72B5">
        <w:t>—</w:t>
      </w:r>
      <w:r w:rsidR="009303D9" w:rsidRPr="004A4CD8">
        <w:rPr>
          <w:b w:val="0"/>
          <w:bCs w:val="0"/>
        </w:rPr>
        <w:t>component</w:t>
      </w:r>
      <w:r w:rsidR="00D7522C" w:rsidRPr="004A4CD8">
        <w:rPr>
          <w:b w:val="0"/>
          <w:bCs w:val="0"/>
        </w:rPr>
        <w:t>,</w:t>
      </w:r>
      <w:r w:rsidR="009303D9" w:rsidRPr="004A4CD8">
        <w:rPr>
          <w:b w:val="0"/>
          <w:bCs w:val="0"/>
        </w:rPr>
        <w:t xml:space="preserve"> formatting</w:t>
      </w:r>
      <w:r w:rsidR="00D7522C" w:rsidRPr="004A4CD8">
        <w:rPr>
          <w:b w:val="0"/>
          <w:bCs w:val="0"/>
        </w:rPr>
        <w:t>,</w:t>
      </w:r>
      <w:r w:rsidR="009303D9" w:rsidRPr="004A4CD8">
        <w:rPr>
          <w:b w:val="0"/>
          <w:bCs w:val="0"/>
        </w:rPr>
        <w:t xml:space="preserve"> style</w:t>
      </w:r>
      <w:r w:rsidR="00D7522C" w:rsidRPr="004A4CD8">
        <w:rPr>
          <w:b w:val="0"/>
          <w:bCs w:val="0"/>
        </w:rPr>
        <w:t>,</w:t>
      </w:r>
      <w:r w:rsidR="009303D9" w:rsidRPr="004A4CD8">
        <w:rPr>
          <w:b w:val="0"/>
          <w:bCs w:val="0"/>
        </w:rPr>
        <w:t xml:space="preserve"> styling</w:t>
      </w:r>
      <w:r w:rsidR="00D7522C" w:rsidRPr="004A4CD8">
        <w:rPr>
          <w:b w:val="0"/>
          <w:bCs w:val="0"/>
        </w:rPr>
        <w:t>,</w:t>
      </w:r>
      <w:r w:rsidR="009303D9" w:rsidRPr="004A4CD8">
        <w:rPr>
          <w:b w:val="0"/>
          <w:bCs w:val="0"/>
        </w:rPr>
        <w:t xml:space="preserve"> insert (key words</w:t>
      </w:r>
      <w:r w:rsidR="001E6C68" w:rsidRPr="004A4CD8">
        <w:rPr>
          <w:b w:val="0"/>
          <w:bCs w:val="0"/>
        </w:rPr>
        <w:t xml:space="preserve"> in Spanish and English</w:t>
      </w:r>
      <w:r w:rsidR="009303D9" w:rsidRPr="004A4CD8">
        <w:rPr>
          <w:b w:val="0"/>
          <w:bCs w:val="0"/>
        </w:rPr>
        <w:t>)</w:t>
      </w:r>
    </w:p>
    <w:p w14:paraId="743977A8" w14:textId="77777777" w:rsidR="009303D9" w:rsidRPr="004A4CD8" w:rsidRDefault="009303D9" w:rsidP="006B6B66">
      <w:pPr>
        <w:pStyle w:val="Ttulo1"/>
        <w:rPr>
          <w:b/>
          <w:bCs/>
        </w:rPr>
      </w:pPr>
      <w:r w:rsidRPr="004A4CD8">
        <w:rPr>
          <w:b/>
          <w:bCs/>
        </w:rPr>
        <w:t>Introduction (</w:t>
      </w:r>
      <w:r w:rsidR="005B0344" w:rsidRPr="004A4CD8">
        <w:rPr>
          <w:rFonts w:eastAsia="MS Mincho"/>
          <w:b/>
          <w:bCs/>
          <w:i/>
        </w:rPr>
        <w:t>Heading 1</w:t>
      </w:r>
      <w:r w:rsidRPr="004A4CD8">
        <w:rPr>
          <w:b/>
          <w:bCs/>
        </w:rPr>
        <w:t>)</w:t>
      </w:r>
    </w:p>
    <w:p w14:paraId="5BB06C47" w14:textId="48308EAB" w:rsidR="009303D9" w:rsidRDefault="009303D9" w:rsidP="00E7596C">
      <w:pPr>
        <w:pStyle w:val="Textoindependiente"/>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A36D090" w14:textId="77777777" w:rsidR="009303D9" w:rsidRPr="004A4CD8" w:rsidRDefault="009303D9" w:rsidP="006B6B66">
      <w:pPr>
        <w:pStyle w:val="Ttulo1"/>
        <w:rPr>
          <w:b/>
          <w:bCs/>
        </w:rPr>
      </w:pPr>
      <w:r w:rsidRPr="004A4CD8">
        <w:rPr>
          <w:b/>
          <w:bCs/>
        </w:rPr>
        <w:t>Ease of Use</w:t>
      </w:r>
    </w:p>
    <w:p w14:paraId="43EBE5F3" w14:textId="77777777" w:rsidR="009303D9" w:rsidRPr="004A4CD8" w:rsidRDefault="009303D9" w:rsidP="00ED0149">
      <w:pPr>
        <w:pStyle w:val="Ttulo2"/>
        <w:rPr>
          <w:b/>
          <w:bCs/>
        </w:rPr>
      </w:pPr>
      <w:r w:rsidRPr="004A4CD8">
        <w:rPr>
          <w:b/>
          <w:bCs/>
        </w:rPr>
        <w:t>Selecting a Template (Heading 2)</w:t>
      </w:r>
    </w:p>
    <w:p w14:paraId="4BE1799D" w14:textId="77777777" w:rsidR="009303D9" w:rsidRPr="005B520E" w:rsidRDefault="009303D9" w:rsidP="00E7596C">
      <w:pPr>
        <w:pStyle w:val="Textoindependiente"/>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240349D0" w14:textId="77777777" w:rsidR="009303D9" w:rsidRPr="004A4CD8" w:rsidRDefault="009303D9" w:rsidP="00ED0149">
      <w:pPr>
        <w:pStyle w:val="Ttulo2"/>
        <w:rPr>
          <w:b/>
          <w:bCs/>
        </w:rPr>
      </w:pPr>
      <w:r w:rsidRPr="004A4CD8">
        <w:rPr>
          <w:b/>
          <w:bCs/>
        </w:rPr>
        <w:t>Maintaining the Integrity of the Specifications</w:t>
      </w:r>
    </w:p>
    <w:p w14:paraId="2D3378DF" w14:textId="77777777" w:rsidR="009303D9" w:rsidRPr="005B520E" w:rsidRDefault="009303D9" w:rsidP="00E7596C">
      <w:pPr>
        <w:pStyle w:val="Textoindependiente"/>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AB0C15B" w14:textId="77777777" w:rsidR="009303D9" w:rsidRPr="004A4CD8" w:rsidRDefault="009303D9" w:rsidP="006B6B66">
      <w:pPr>
        <w:pStyle w:val="Ttulo1"/>
        <w:rPr>
          <w:b/>
          <w:bCs/>
        </w:rPr>
      </w:pPr>
      <w:r w:rsidRPr="004A4CD8">
        <w:rPr>
          <w:b/>
          <w:bCs/>
        </w:rPr>
        <w:t>Prepare Your Paper Before Styling</w:t>
      </w:r>
    </w:p>
    <w:p w14:paraId="59F67854" w14:textId="77777777" w:rsidR="00D7522C" w:rsidRPr="00D7522C" w:rsidRDefault="009303D9" w:rsidP="00E7596C">
      <w:pPr>
        <w:pStyle w:val="Textoindependiente"/>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5F73182A" w14:textId="77777777" w:rsidR="009303D9" w:rsidRPr="005B520E" w:rsidRDefault="009303D9" w:rsidP="00E7596C">
      <w:pPr>
        <w:pStyle w:val="Textoindependiente"/>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D72E171" w14:textId="77777777" w:rsidR="009303D9" w:rsidRPr="004A4CD8" w:rsidRDefault="009303D9" w:rsidP="00ED0149">
      <w:pPr>
        <w:pStyle w:val="Ttulo2"/>
        <w:rPr>
          <w:b/>
          <w:bCs/>
        </w:rPr>
      </w:pPr>
      <w:r w:rsidRPr="004A4CD8">
        <w:rPr>
          <w:b/>
          <w:bCs/>
        </w:rPr>
        <w:t>Abbreviations and Acronyms</w:t>
      </w:r>
    </w:p>
    <w:p w14:paraId="1B3F9241" w14:textId="77777777" w:rsidR="009303D9" w:rsidRPr="005B520E" w:rsidRDefault="009303D9" w:rsidP="00E7596C">
      <w:pPr>
        <w:pStyle w:val="Textoindependiente"/>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70DA9829" w14:textId="77777777" w:rsidR="009303D9" w:rsidRPr="004A4CD8" w:rsidRDefault="009303D9" w:rsidP="00ED0149">
      <w:pPr>
        <w:pStyle w:val="Ttulo2"/>
        <w:rPr>
          <w:b/>
          <w:bCs/>
        </w:rPr>
      </w:pPr>
      <w:r w:rsidRPr="004A4CD8">
        <w:rPr>
          <w:b/>
          <w:bCs/>
        </w:rPr>
        <w:t>Units</w:t>
      </w:r>
    </w:p>
    <w:p w14:paraId="36425FC2" w14:textId="76988859" w:rsidR="000D615C" w:rsidRPr="005B520E" w:rsidRDefault="009303D9" w:rsidP="00891FCA">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2B605937" w14:textId="77777777" w:rsidR="009303D9" w:rsidRPr="005B520E" w:rsidRDefault="009303D9" w:rsidP="00E7596C">
      <w:pPr>
        <w:pStyle w:val="bulletlist"/>
      </w:pPr>
      <w:r w:rsidRPr="005B520E">
        <w:lastRenderedPageBreak/>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2A4B4E40"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2605BABA"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44D9445E" w14:textId="77777777" w:rsidR="009303D9" w:rsidRPr="004A4CD8" w:rsidRDefault="009303D9" w:rsidP="00ED0149">
      <w:pPr>
        <w:pStyle w:val="Ttulo2"/>
        <w:rPr>
          <w:b/>
          <w:bCs/>
        </w:rPr>
      </w:pPr>
      <w:r w:rsidRPr="004A4CD8">
        <w:rPr>
          <w:b/>
          <w:bCs/>
        </w:rPr>
        <w:t>Equations</w:t>
      </w:r>
    </w:p>
    <w:p w14:paraId="5E2098F9" w14:textId="77777777" w:rsidR="009303D9" w:rsidRPr="005B520E" w:rsidRDefault="009303D9" w:rsidP="00E7596C">
      <w:pPr>
        <w:pStyle w:val="Textoindependiente"/>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3996598" w14:textId="77777777" w:rsidR="009303D9" w:rsidRPr="00D7522C" w:rsidRDefault="009303D9" w:rsidP="00E7596C">
      <w:pPr>
        <w:pStyle w:val="Textoindependiente"/>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4EDB4997"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4DA309BC" w14:textId="77777777" w:rsidR="009303D9" w:rsidRDefault="009303D9" w:rsidP="00E7596C">
      <w:pPr>
        <w:pStyle w:val="Textoindependiente"/>
      </w:pPr>
      <w:r>
        <w:t>Note that the equation is centered using a center tab stop. Be sure that the symbols in your equation have been defined before or immediately following the equation. Use “(1)”, not “Eq. (1)” or “equation (1)”, except at the beginning of a sentence: “Equation (1) is . . .”</w:t>
      </w:r>
    </w:p>
    <w:p w14:paraId="02B95003" w14:textId="77777777" w:rsidR="009303D9" w:rsidRPr="004A4CD8" w:rsidRDefault="009303D9" w:rsidP="00ED0149">
      <w:pPr>
        <w:pStyle w:val="Ttulo2"/>
        <w:rPr>
          <w:b/>
          <w:bCs/>
        </w:rPr>
      </w:pPr>
      <w:r w:rsidRPr="004A4CD8">
        <w:rPr>
          <w:b/>
          <w:bCs/>
        </w:rPr>
        <w:t>Some Common Mistakes</w:t>
      </w:r>
    </w:p>
    <w:p w14:paraId="1A3F26FC" w14:textId="77777777" w:rsidR="009303D9" w:rsidRPr="005B520E" w:rsidRDefault="009303D9" w:rsidP="00E7596C">
      <w:pPr>
        <w:pStyle w:val="bulletlist"/>
      </w:pPr>
      <w:r w:rsidRPr="005B520E">
        <w:t>The word “data” is plural, not singular.</w:t>
      </w:r>
    </w:p>
    <w:p w14:paraId="03C74541"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EB87F78"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EEFC6F4" w14:textId="79DAE04E" w:rsidR="000D615C" w:rsidRDefault="009303D9" w:rsidP="00420D9E">
      <w:pPr>
        <w:pStyle w:val="bulletlist"/>
      </w:pPr>
      <w:r w:rsidRPr="005B520E">
        <w:t>A graph within a graph is an “inset”, not an “insert”. The word alternatively is preferred to the word “alternately” (unless you really mean something that alternates).</w:t>
      </w:r>
    </w:p>
    <w:p w14:paraId="6FB0528F" w14:textId="77777777" w:rsidR="009303D9" w:rsidRPr="005B520E" w:rsidRDefault="009303D9" w:rsidP="00E7596C">
      <w:pPr>
        <w:pStyle w:val="bulletlist"/>
      </w:pPr>
      <w:r w:rsidRPr="005B520E">
        <w:t>Do not use the word “essentially” to mean “approximately” or “effectively”.</w:t>
      </w:r>
    </w:p>
    <w:p w14:paraId="5A5C2292"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1BA7272A"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76962DDA" w14:textId="77777777" w:rsidR="009303D9" w:rsidRPr="005B520E" w:rsidRDefault="009303D9" w:rsidP="00E7596C">
      <w:pPr>
        <w:pStyle w:val="bulletlist"/>
      </w:pPr>
      <w:r w:rsidRPr="005B520E">
        <w:t>Do not confuse “imply” and “infer”.</w:t>
      </w:r>
    </w:p>
    <w:p w14:paraId="7A69FBDA" w14:textId="77777777" w:rsidR="009303D9" w:rsidRPr="005B520E" w:rsidRDefault="009303D9" w:rsidP="00E7596C">
      <w:pPr>
        <w:pStyle w:val="bulletlist"/>
      </w:pPr>
      <w:r w:rsidRPr="005B520E">
        <w:t>The prefix “non” is not a word; it should be joined to the word it modifies, usually without a hyphen.</w:t>
      </w:r>
    </w:p>
    <w:p w14:paraId="4EEFDD8B" w14:textId="77777777" w:rsidR="009303D9" w:rsidRPr="005B520E" w:rsidRDefault="009303D9" w:rsidP="00E7596C">
      <w:pPr>
        <w:pStyle w:val="bulletlist"/>
      </w:pPr>
      <w:r w:rsidRPr="005B520E">
        <w:t>There is no period after the “et” in the Latin abbreviation “et al.”.</w:t>
      </w:r>
    </w:p>
    <w:p w14:paraId="6313075E" w14:textId="77777777" w:rsidR="009303D9" w:rsidRPr="005B520E" w:rsidRDefault="009303D9" w:rsidP="00E7596C">
      <w:pPr>
        <w:pStyle w:val="bulletlist"/>
      </w:pPr>
      <w:r w:rsidRPr="005B520E">
        <w:t>The abbreviation “i.e.” means “that is”, and the abbreviation “e.g.” means “for example”.</w:t>
      </w:r>
    </w:p>
    <w:p w14:paraId="6C0E943C" w14:textId="77777777" w:rsidR="009303D9" w:rsidRPr="005B520E" w:rsidRDefault="009303D9" w:rsidP="00E7596C">
      <w:pPr>
        <w:pStyle w:val="Textoindependiente"/>
      </w:pPr>
      <w:r w:rsidRPr="005B520E">
        <w:t>An excellent style manual for science writers is [7].</w:t>
      </w:r>
    </w:p>
    <w:p w14:paraId="0659C201" w14:textId="77777777" w:rsidR="009303D9" w:rsidRPr="004A4CD8" w:rsidRDefault="009303D9" w:rsidP="006B6B66">
      <w:pPr>
        <w:pStyle w:val="Ttulo1"/>
        <w:rPr>
          <w:b/>
          <w:bCs/>
        </w:rPr>
      </w:pPr>
      <w:r w:rsidRPr="004A4CD8">
        <w:rPr>
          <w:b/>
          <w:bCs/>
        </w:rPr>
        <w:t>Using the Template</w:t>
      </w:r>
    </w:p>
    <w:p w14:paraId="3C744BBF" w14:textId="77777777" w:rsidR="009303D9" w:rsidRPr="005B520E" w:rsidRDefault="009303D9" w:rsidP="00E7596C">
      <w:pPr>
        <w:pStyle w:val="Textoindependiente"/>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48ABEBE" w14:textId="77777777" w:rsidR="009303D9" w:rsidRPr="004A4CD8" w:rsidRDefault="009303D9" w:rsidP="00ED0149">
      <w:pPr>
        <w:pStyle w:val="Ttulo2"/>
        <w:rPr>
          <w:b/>
          <w:bCs/>
        </w:rPr>
      </w:pPr>
      <w:r w:rsidRPr="004A4CD8">
        <w:rPr>
          <w:b/>
          <w:bCs/>
        </w:rPr>
        <w:t>Authors and Affiliations</w:t>
      </w:r>
    </w:p>
    <w:p w14:paraId="69C46F7D" w14:textId="77777777" w:rsidR="009303D9" w:rsidRPr="005B520E" w:rsidRDefault="009303D9" w:rsidP="00E7596C">
      <w:pPr>
        <w:pStyle w:val="Textoindependiente"/>
      </w:pPr>
      <w:r w:rsidRPr="00282C01">
        <w:rPr>
          <w:bCs/>
        </w:rPr>
        <w:t xml:space="preserve">The template is </w:t>
      </w:r>
      <w:r w:rsidR="007D6232" w:rsidRPr="00282C01">
        <w:rPr>
          <w:bCs/>
        </w:rPr>
        <w:t>designed</w:t>
      </w:r>
      <w:r w:rsidR="00D76668" w:rsidRPr="00282C01">
        <w:rPr>
          <w:bCs/>
          <w:lang w:val="en-US"/>
        </w:rPr>
        <w:t xml:space="preserve"> for,</w:t>
      </w:r>
      <w:r w:rsidR="007D6232" w:rsidRPr="00282C01">
        <w:rPr>
          <w:bCs/>
        </w:rPr>
        <w:t xml:space="preserve"> but not limited to</w:t>
      </w:r>
      <w:r w:rsidR="00D76668" w:rsidRPr="00282C01">
        <w:rPr>
          <w:bCs/>
          <w:lang w:val="en-US"/>
        </w:rPr>
        <w:t>,</w:t>
      </w:r>
      <w:r w:rsidR="00354FCF" w:rsidRPr="00282C01">
        <w:rPr>
          <w:bCs/>
          <w:lang w:val="en-US"/>
        </w:rPr>
        <w:t xml:space="preserve"> </w:t>
      </w:r>
      <w:r w:rsidR="002850E3" w:rsidRPr="00282C01">
        <w:rPr>
          <w:bCs/>
          <w:lang w:val="en-US"/>
        </w:rPr>
        <w:t>six</w:t>
      </w:r>
      <w:r w:rsidR="00354FCF" w:rsidRPr="00282C01">
        <w:rPr>
          <w:bCs/>
          <w:lang w:val="en-US"/>
        </w:rPr>
        <w:t xml:space="preserve"> authors. </w:t>
      </w:r>
      <w:r w:rsidR="007D6232" w:rsidRPr="00282C01">
        <w:rPr>
          <w:bCs/>
          <w:lang w:val="en-US"/>
        </w:rPr>
        <w:t xml:space="preserve">A minimum of one author is required for all conference articles. </w:t>
      </w:r>
      <w:r w:rsidR="00D7522C" w:rsidRPr="00282C01">
        <w:rPr>
          <w:bCs/>
        </w:rPr>
        <w:t xml:space="preserve">Author names should be listed starting from left to right and then moving down to the next line. This is the </w:t>
      </w:r>
      <w:r w:rsidR="00D7522C">
        <w:t>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2FF600E7" w14:textId="77777777" w:rsidR="002850E3" w:rsidRDefault="002850E3" w:rsidP="00794804">
      <w:pPr>
        <w:pStyle w:val="Ttulo3"/>
      </w:pPr>
      <w:r>
        <w:t xml:space="preserve">For papers with more than six authors: </w:t>
      </w:r>
      <w:r>
        <w:rPr>
          <w:i w:val="0"/>
        </w:rPr>
        <w:t>Add author names horizontally, moving to a third row if needed for more than 8 authors.</w:t>
      </w:r>
    </w:p>
    <w:p w14:paraId="0B8D6661" w14:textId="77777777" w:rsidR="009303D9" w:rsidRPr="005B520E" w:rsidRDefault="009303D9" w:rsidP="00794804">
      <w:pPr>
        <w:pStyle w:val="Ttulo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4A9D3D27" w14:textId="77777777" w:rsidR="009303D9" w:rsidRPr="005B520E" w:rsidRDefault="009303D9" w:rsidP="00794804">
      <w:pPr>
        <w:pStyle w:val="Ttulo4"/>
      </w:pPr>
      <w:r w:rsidRPr="00794804">
        <w:t>Selection</w:t>
      </w:r>
      <w:r w:rsidRPr="005B520E">
        <w:t xml:space="preserve">: </w:t>
      </w:r>
      <w:r w:rsidRPr="00FA4C32">
        <w:rPr>
          <w:i w:val="0"/>
        </w:rPr>
        <w:t>Highlight all author and affiliation lines.</w:t>
      </w:r>
    </w:p>
    <w:p w14:paraId="0D3FD790" w14:textId="77777777" w:rsidR="009303D9" w:rsidRPr="005B520E" w:rsidRDefault="009303D9" w:rsidP="00794804">
      <w:pPr>
        <w:pStyle w:val="Ttulo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53D7358" w14:textId="77777777" w:rsidR="007D6232" w:rsidRDefault="009303D9" w:rsidP="007D6232">
      <w:pPr>
        <w:pStyle w:val="Ttulo4"/>
        <w:rPr>
          <w:i w:val="0"/>
        </w:rPr>
      </w:pPr>
      <w:r w:rsidRPr="005B520E">
        <w:t xml:space="preserve">Deletion: </w:t>
      </w:r>
      <w:r w:rsidRPr="00FA4C32">
        <w:rPr>
          <w:i w:val="0"/>
        </w:rPr>
        <w:t xml:space="preserve">Delete the author and affiliation lines for the </w:t>
      </w:r>
      <w:r w:rsidR="00354FCF">
        <w:rPr>
          <w:i w:val="0"/>
        </w:rPr>
        <w:t>extra authors.</w:t>
      </w:r>
    </w:p>
    <w:p w14:paraId="017EF47A" w14:textId="77777777" w:rsidR="006F6D3D" w:rsidRDefault="006F6D3D" w:rsidP="006F6D3D">
      <w:pPr>
        <w:jc w:val="start"/>
        <w:rPr>
          <w:i/>
          <w:iCs/>
          <w:noProof/>
        </w:rPr>
      </w:pPr>
    </w:p>
    <w:p w14:paraId="7E75A94F" w14:textId="77777777" w:rsidR="009303D9" w:rsidRPr="004A4CD8" w:rsidRDefault="009303D9" w:rsidP="00ED0149">
      <w:pPr>
        <w:pStyle w:val="Ttulo2"/>
        <w:rPr>
          <w:b/>
          <w:bCs/>
        </w:rPr>
      </w:pPr>
      <w:r w:rsidRPr="004A4CD8">
        <w:rPr>
          <w:b/>
          <w:bCs/>
        </w:rPr>
        <w:t>Identify the Headings</w:t>
      </w:r>
    </w:p>
    <w:p w14:paraId="02ED365D" w14:textId="77777777" w:rsidR="009303D9" w:rsidRPr="005B520E" w:rsidRDefault="009303D9" w:rsidP="00E7596C">
      <w:pPr>
        <w:pStyle w:val="Textoindependiente"/>
      </w:pPr>
      <w:r w:rsidRPr="005B520E">
        <w:t>Headings, or heads, are organizational devices that guide the reader through your paper. There are two types: component heads and text heads.</w:t>
      </w:r>
    </w:p>
    <w:p w14:paraId="614B33C6" w14:textId="77777777" w:rsidR="009303D9" w:rsidRPr="005B520E" w:rsidRDefault="009303D9" w:rsidP="00E7596C">
      <w:pPr>
        <w:pStyle w:val="Textoindependiente"/>
      </w:pPr>
      <w:r w:rsidRPr="005B520E">
        <w:lastRenderedPageBreak/>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D0E104C" w14:textId="77777777" w:rsidR="009303D9" w:rsidRPr="005B520E" w:rsidRDefault="009303D9" w:rsidP="00E7596C">
      <w:pPr>
        <w:pStyle w:val="Textoindependiente"/>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3F93E42A" w14:textId="77777777" w:rsidR="009303D9" w:rsidRPr="004A4CD8" w:rsidRDefault="009303D9" w:rsidP="00ED0149">
      <w:pPr>
        <w:pStyle w:val="Ttulo2"/>
        <w:rPr>
          <w:b/>
          <w:bCs/>
        </w:rPr>
      </w:pPr>
      <w:r w:rsidRPr="004A4CD8">
        <w:rPr>
          <w:b/>
          <w:bCs/>
        </w:rPr>
        <w:t>Figures and Tables</w:t>
      </w:r>
    </w:p>
    <w:p w14:paraId="27A4EDB6" w14:textId="77777777" w:rsidR="009303D9" w:rsidRDefault="0004781E" w:rsidP="00FA4C32">
      <w:pPr>
        <w:pStyle w:val="Ttulo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D401968"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65FBAE3" w14:textId="77777777">
        <w:trPr>
          <w:cantSplit/>
          <w:trHeight w:val="240"/>
          <w:tblHeader/>
          <w:jc w:val="center"/>
        </w:trPr>
        <w:tc>
          <w:tcPr>
            <w:tcW w:w="36pt" w:type="dxa"/>
            <w:vMerge w:val="restart"/>
            <w:vAlign w:val="center"/>
          </w:tcPr>
          <w:p w14:paraId="1F1BB720" w14:textId="77777777" w:rsidR="009303D9" w:rsidRDefault="009303D9">
            <w:pPr>
              <w:pStyle w:val="tablecolhead"/>
            </w:pPr>
            <w:r>
              <w:t>Table Head</w:t>
            </w:r>
          </w:p>
        </w:tc>
        <w:tc>
          <w:tcPr>
            <w:tcW w:w="207pt" w:type="dxa"/>
            <w:gridSpan w:val="3"/>
            <w:vAlign w:val="center"/>
          </w:tcPr>
          <w:p w14:paraId="054D0259" w14:textId="77777777" w:rsidR="009303D9" w:rsidRDefault="009303D9">
            <w:pPr>
              <w:pStyle w:val="tablecolhead"/>
            </w:pPr>
            <w:r>
              <w:t>Table Column Head</w:t>
            </w:r>
          </w:p>
        </w:tc>
      </w:tr>
      <w:tr w:rsidR="009303D9" w14:paraId="494575FA" w14:textId="77777777">
        <w:trPr>
          <w:cantSplit/>
          <w:trHeight w:val="240"/>
          <w:tblHeader/>
          <w:jc w:val="center"/>
        </w:trPr>
        <w:tc>
          <w:tcPr>
            <w:tcW w:w="36pt" w:type="dxa"/>
            <w:vMerge/>
          </w:tcPr>
          <w:p w14:paraId="51919D43" w14:textId="77777777" w:rsidR="009303D9" w:rsidRDefault="009303D9">
            <w:pPr>
              <w:rPr>
                <w:sz w:val="16"/>
                <w:szCs w:val="16"/>
              </w:rPr>
            </w:pPr>
          </w:p>
        </w:tc>
        <w:tc>
          <w:tcPr>
            <w:tcW w:w="117pt" w:type="dxa"/>
            <w:vAlign w:val="center"/>
          </w:tcPr>
          <w:p w14:paraId="5A4AE47C" w14:textId="77777777" w:rsidR="009303D9" w:rsidRDefault="009303D9">
            <w:pPr>
              <w:pStyle w:val="tablecolsubhead"/>
            </w:pPr>
            <w:r>
              <w:t>Table column subhead</w:t>
            </w:r>
          </w:p>
        </w:tc>
        <w:tc>
          <w:tcPr>
            <w:tcW w:w="45pt" w:type="dxa"/>
            <w:vAlign w:val="center"/>
          </w:tcPr>
          <w:p w14:paraId="062C5E63" w14:textId="77777777" w:rsidR="009303D9" w:rsidRDefault="009303D9">
            <w:pPr>
              <w:pStyle w:val="tablecolsubhead"/>
            </w:pPr>
            <w:r>
              <w:t>Subhead</w:t>
            </w:r>
          </w:p>
        </w:tc>
        <w:tc>
          <w:tcPr>
            <w:tcW w:w="45pt" w:type="dxa"/>
            <w:vAlign w:val="center"/>
          </w:tcPr>
          <w:p w14:paraId="6F2DC0AC" w14:textId="77777777" w:rsidR="009303D9" w:rsidRDefault="009303D9">
            <w:pPr>
              <w:pStyle w:val="tablecolsubhead"/>
            </w:pPr>
            <w:r>
              <w:t>Subhead</w:t>
            </w:r>
          </w:p>
        </w:tc>
      </w:tr>
      <w:tr w:rsidR="009303D9" w14:paraId="6C2E9DCE" w14:textId="77777777">
        <w:trPr>
          <w:trHeight w:val="320"/>
          <w:jc w:val="center"/>
        </w:trPr>
        <w:tc>
          <w:tcPr>
            <w:tcW w:w="36pt" w:type="dxa"/>
            <w:vAlign w:val="center"/>
          </w:tcPr>
          <w:p w14:paraId="08CBDC74" w14:textId="77777777" w:rsidR="009303D9" w:rsidRDefault="009303D9">
            <w:pPr>
              <w:pStyle w:val="tablecopy"/>
              <w:rPr>
                <w:sz w:val="8"/>
                <w:szCs w:val="8"/>
              </w:rPr>
            </w:pPr>
            <w:r>
              <w:t>copy</w:t>
            </w:r>
          </w:p>
        </w:tc>
        <w:tc>
          <w:tcPr>
            <w:tcW w:w="117pt" w:type="dxa"/>
            <w:vAlign w:val="center"/>
          </w:tcPr>
          <w:p w14:paraId="0FD4FF72" w14:textId="77777777" w:rsidR="009303D9" w:rsidRDefault="009303D9">
            <w:pPr>
              <w:pStyle w:val="tablecopy"/>
            </w:pPr>
            <w:r>
              <w:t>More table copy</w:t>
            </w:r>
            <w:r>
              <w:rPr>
                <w:vertAlign w:val="superscript"/>
              </w:rPr>
              <w:t>a</w:t>
            </w:r>
          </w:p>
        </w:tc>
        <w:tc>
          <w:tcPr>
            <w:tcW w:w="45pt" w:type="dxa"/>
            <w:vAlign w:val="center"/>
          </w:tcPr>
          <w:p w14:paraId="79587FD1" w14:textId="77777777" w:rsidR="009303D9" w:rsidRDefault="009303D9">
            <w:pPr>
              <w:rPr>
                <w:sz w:val="16"/>
                <w:szCs w:val="16"/>
              </w:rPr>
            </w:pPr>
          </w:p>
        </w:tc>
        <w:tc>
          <w:tcPr>
            <w:tcW w:w="45pt" w:type="dxa"/>
            <w:vAlign w:val="center"/>
          </w:tcPr>
          <w:p w14:paraId="532C7919" w14:textId="77777777" w:rsidR="009303D9" w:rsidRDefault="009303D9">
            <w:pPr>
              <w:rPr>
                <w:sz w:val="16"/>
                <w:szCs w:val="16"/>
              </w:rPr>
            </w:pPr>
          </w:p>
        </w:tc>
      </w:tr>
    </w:tbl>
    <w:p w14:paraId="5368CCFD"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684C457" w14:textId="59D8A231" w:rsidR="00820F25" w:rsidRDefault="00BA6C96" w:rsidP="00BA6C96">
      <w:pPr>
        <w:pStyle w:val="figurecaption"/>
        <w:numPr>
          <w:ilvl w:val="0"/>
          <w:numId w:val="0"/>
        </w:numPr>
        <w:jc w:val="center"/>
      </w:pPr>
      <w:r>
        <w:rPr>
          <w:lang w:val="es-EC" w:eastAsia="es-EC"/>
        </w:rPr>
        <w:drawing>
          <wp:inline distT="0" distB="0" distL="0" distR="0" wp14:anchorId="66D304BF" wp14:editId="3BFFF7A0">
            <wp:extent cx="2208811" cy="1611896"/>
            <wp:effectExtent l="0" t="0" r="1270" b="7620"/>
            <wp:docPr id="2" name="Imagen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 name="Imagen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5348" cy="1616667"/>
                    </a:xfrm>
                    <a:prstGeom prst="rect">
                      <a:avLst/>
                    </a:prstGeom>
                  </pic:spPr>
                </pic:pic>
              </a:graphicData>
            </a:graphic>
          </wp:inline>
        </w:drawing>
      </w:r>
    </w:p>
    <w:p w14:paraId="768CE823" w14:textId="4D3BB46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16B28BF1" w14:textId="77777777" w:rsidR="0080791D" w:rsidRPr="005B520E" w:rsidRDefault="009303D9" w:rsidP="00E7596C">
      <w:pPr>
        <w:pStyle w:val="Textoindependiente"/>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5AAF4E87" w14:textId="77777777" w:rsidR="0080791D" w:rsidRPr="004A4CD8" w:rsidRDefault="0080791D" w:rsidP="0080791D">
      <w:pPr>
        <w:pStyle w:val="Ttulo5"/>
        <w:rPr>
          <w:b/>
          <w:bCs/>
        </w:rPr>
      </w:pPr>
      <w:r w:rsidRPr="004A4CD8">
        <w:rPr>
          <w:b/>
          <w:bCs/>
        </w:rPr>
        <w:t xml:space="preserve">Acknowledgment </w:t>
      </w:r>
      <w:r w:rsidRPr="004A4CD8">
        <w:rPr>
          <w:b/>
          <w:bCs/>
          <w:i/>
          <w:iCs/>
        </w:rPr>
        <w:t>(</w:t>
      </w:r>
      <w:r w:rsidRPr="004A4CD8">
        <w:rPr>
          <w:b/>
          <w:bCs/>
          <w:i/>
          <w:iCs/>
          <w:smallCaps w:val="0"/>
        </w:rPr>
        <w:t>Heading 5</w:t>
      </w:r>
      <w:r w:rsidRPr="004A4CD8">
        <w:rPr>
          <w:b/>
          <w:bCs/>
          <w:i/>
          <w:iCs/>
        </w:rPr>
        <w:t>)</w:t>
      </w:r>
    </w:p>
    <w:p w14:paraId="126470CE" w14:textId="77777777" w:rsidR="00575BCA" w:rsidRDefault="0080791D" w:rsidP="00836367">
      <w:pPr>
        <w:pStyle w:val="Textoindependiente"/>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133090DE" w14:textId="2F536844" w:rsidR="00121366" w:rsidRPr="004A4CD8" w:rsidRDefault="00121366" w:rsidP="00121366">
      <w:pPr>
        <w:pStyle w:val="Ttulo5"/>
        <w:rPr>
          <w:b/>
          <w:bCs/>
        </w:rPr>
      </w:pPr>
      <w:r w:rsidRPr="00121366">
        <w:rPr>
          <w:b/>
          <w:bCs/>
        </w:rPr>
        <w:t>Authorship acknowledgment</w:t>
      </w:r>
    </w:p>
    <w:p w14:paraId="6D73EBF9" w14:textId="711799B2" w:rsidR="00121366" w:rsidRPr="000468BB" w:rsidRDefault="00141A26" w:rsidP="00141A26">
      <w:pPr>
        <w:pStyle w:val="Textoindependiente"/>
        <w:rPr>
          <w:lang w:val="en-US"/>
        </w:rPr>
      </w:pPr>
      <w:r w:rsidRPr="000468BB">
        <w:rPr>
          <w:lang w:val="en-US"/>
        </w:rPr>
        <w:t>The authors' contributions were categorized according to the CRediT (Contributor Roles Taxonomy) as follows:</w:t>
      </w:r>
    </w:p>
    <w:p w14:paraId="374319EF" w14:textId="390CD1DB" w:rsidR="00141A26" w:rsidRPr="000468BB" w:rsidRDefault="003816E7" w:rsidP="00141A26">
      <w:pPr>
        <w:pStyle w:val="Textoindependiente"/>
        <w:rPr>
          <w:lang w:val="en-US"/>
        </w:rPr>
      </w:pPr>
      <w:r>
        <w:rPr>
          <w:lang w:val="en-US"/>
        </w:rPr>
        <w:t>[</w:t>
      </w:r>
      <w:r w:rsidRPr="003816E7">
        <w:rPr>
          <w:lang w:val="en-US"/>
        </w:rPr>
        <w:t>Author 1</w:t>
      </w:r>
      <w:r>
        <w:rPr>
          <w:lang w:val="en-US"/>
        </w:rPr>
        <w:t>]</w:t>
      </w:r>
      <w:r w:rsidRPr="003816E7">
        <w:rPr>
          <w:lang w:val="en-US"/>
        </w:rPr>
        <w:t xml:space="preserve">: Conceptualization, Methodology; </w:t>
      </w:r>
      <w:r>
        <w:rPr>
          <w:lang w:val="en-US"/>
        </w:rPr>
        <w:t>[</w:t>
      </w:r>
      <w:r w:rsidRPr="003816E7">
        <w:rPr>
          <w:lang w:val="en-US"/>
        </w:rPr>
        <w:t>Author 2</w:t>
      </w:r>
      <w:r>
        <w:rPr>
          <w:lang w:val="en-US"/>
        </w:rPr>
        <w:t>]</w:t>
      </w:r>
      <w:r w:rsidRPr="003816E7">
        <w:rPr>
          <w:lang w:val="en-US"/>
        </w:rPr>
        <w:t xml:space="preserve">: Data Curation, Writing – Original Draft; </w:t>
      </w:r>
      <w:r>
        <w:rPr>
          <w:lang w:val="en-US"/>
        </w:rPr>
        <w:t>[</w:t>
      </w:r>
      <w:r w:rsidRPr="003816E7">
        <w:rPr>
          <w:lang w:val="en-US"/>
        </w:rPr>
        <w:t>Author 3</w:t>
      </w:r>
      <w:r>
        <w:rPr>
          <w:lang w:val="en-US"/>
        </w:rPr>
        <w:t>]</w:t>
      </w:r>
      <w:r w:rsidRPr="003816E7">
        <w:rPr>
          <w:lang w:val="en-US"/>
        </w:rPr>
        <w:t xml:space="preserve">: Conceptualization, Visualization, Writing – Review &amp; Editing; </w:t>
      </w:r>
      <w:r>
        <w:rPr>
          <w:lang w:val="en-US"/>
        </w:rPr>
        <w:t>[</w:t>
      </w:r>
      <w:r w:rsidRPr="003816E7">
        <w:rPr>
          <w:lang w:val="en-US"/>
        </w:rPr>
        <w:t>Author 4</w:t>
      </w:r>
      <w:r>
        <w:rPr>
          <w:lang w:val="en-US"/>
        </w:rPr>
        <w:t>]</w:t>
      </w:r>
      <w:r w:rsidRPr="003816E7">
        <w:rPr>
          <w:lang w:val="en-US"/>
        </w:rPr>
        <w:t>: Writing – Review &amp; Editing.</w:t>
      </w:r>
    </w:p>
    <w:p w14:paraId="3248478F" w14:textId="77777777" w:rsidR="009303D9" w:rsidRPr="004A4CD8" w:rsidRDefault="009303D9" w:rsidP="00A059B3">
      <w:pPr>
        <w:pStyle w:val="Ttulo5"/>
        <w:rPr>
          <w:b/>
          <w:bCs/>
        </w:rPr>
      </w:pPr>
      <w:r w:rsidRPr="004A4CD8">
        <w:rPr>
          <w:b/>
          <w:bCs/>
        </w:rPr>
        <w:t>References</w:t>
      </w:r>
    </w:p>
    <w:p w14:paraId="19EDFFAF" w14:textId="77777777" w:rsidR="009303D9" w:rsidRPr="005B520E" w:rsidRDefault="009303D9" w:rsidP="00E7596C">
      <w:pPr>
        <w:pStyle w:val="Textoindependiente"/>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5A76A208" w14:textId="77777777" w:rsidR="009303D9" w:rsidRPr="005B520E" w:rsidRDefault="009303D9" w:rsidP="00E7596C">
      <w:pPr>
        <w:pStyle w:val="Textoindependiente"/>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1432F55C" w14:textId="77777777" w:rsidR="009303D9" w:rsidRPr="005B520E" w:rsidRDefault="009303D9" w:rsidP="00E7596C">
      <w:pPr>
        <w:pStyle w:val="Textoindependiente"/>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01FB85D8" w14:textId="77777777" w:rsidR="009303D9" w:rsidRPr="005B520E" w:rsidRDefault="009303D9" w:rsidP="00E7596C">
      <w:pPr>
        <w:pStyle w:val="Textoindependiente"/>
      </w:pPr>
      <w:r w:rsidRPr="005B520E">
        <w:t xml:space="preserve">For </w:t>
      </w:r>
      <w:r w:rsidRPr="00C919A4">
        <w:t>papers</w:t>
      </w:r>
      <w:r w:rsidRPr="005B520E">
        <w:t xml:space="preserve"> published in translation journals, please give the English citation first, followed by the original foreign-language citation [6].</w:t>
      </w:r>
    </w:p>
    <w:p w14:paraId="294A6485" w14:textId="77777777" w:rsidR="009303D9" w:rsidRPr="005B520E" w:rsidRDefault="009303D9"/>
    <w:p w14:paraId="25FF0CE0" w14:textId="77777777" w:rsidR="009303D9" w:rsidRDefault="009303D9" w:rsidP="0004781E">
      <w:pPr>
        <w:pStyle w:val="references"/>
        <w:ind w:start="17.70pt" w:hanging="17.70pt"/>
      </w:pPr>
      <w:r>
        <w:t>G. Eason, B. Noble, and I. N. Sneddon, “On certain integrals of Lipschitz-Hankel type involving products of Bessel functions,” Phil. Trans. Roy. Soc. London, vol. A247, pp. 529–551, April 1955.</w:t>
      </w:r>
    </w:p>
    <w:p w14:paraId="449DAD97" w14:textId="77777777" w:rsidR="009303D9" w:rsidRDefault="009303D9" w:rsidP="0004781E">
      <w:pPr>
        <w:pStyle w:val="references"/>
        <w:ind w:start="17.70pt" w:hanging="17.70pt"/>
      </w:pPr>
      <w:r>
        <w:t>J. Clerk Maxwell, A Treatise on Electricity and Magnetism, 3rd ed., vol. 2. Oxford: Clarendon, pp.68–73</w:t>
      </w:r>
      <w:r w:rsidR="00A26803">
        <w:t>, 1892</w:t>
      </w:r>
      <w:r>
        <w:t>.</w:t>
      </w:r>
    </w:p>
    <w:p w14:paraId="701946E1" w14:textId="77777777" w:rsidR="009303D9" w:rsidRDefault="009303D9" w:rsidP="007C180C">
      <w:pPr>
        <w:pStyle w:val="references"/>
      </w:pPr>
      <w:r>
        <w:t xml:space="preserve">I. S. Jacobs, “Fine particles, thin films and exchange anisotropy,” </w:t>
      </w:r>
      <w:r w:rsidR="00F62C75">
        <w:t>[Online]. Available:</w:t>
      </w:r>
      <w:r w:rsidR="00A26803">
        <w:t xml:space="preserve"> </w:t>
      </w:r>
      <w:r w:rsidR="00F62C75">
        <w:t>https://tinyurl.com/y9dul7ks [Accessed:</w:t>
      </w:r>
      <w:r w:rsidR="00A26803">
        <w:t xml:space="preserve"> </w:t>
      </w:r>
      <w:r w:rsidR="00F62C75">
        <w:t>Apr.18, 2020].</w:t>
      </w:r>
    </w:p>
    <w:p w14:paraId="14C11B74" w14:textId="77777777" w:rsidR="009303D9" w:rsidRDefault="009303D9" w:rsidP="004941A0">
      <w:pPr>
        <w:pStyle w:val="references"/>
      </w:pPr>
      <w:r>
        <w:t xml:space="preserve">K. Elissa, </w:t>
      </w:r>
      <w:r w:rsidR="00A26803">
        <w:t>"A new initiative on precision medicine," New England Journal of Medicine, vol. 372, no. 9, pp. 793-795, 2015.</w:t>
      </w:r>
    </w:p>
    <w:p w14:paraId="4F46F267" w14:textId="77777777" w:rsidR="009303D9" w:rsidRDefault="009303D9" w:rsidP="001D7D58">
      <w:pPr>
        <w:pStyle w:val="references"/>
      </w:pPr>
      <w:r>
        <w:t xml:space="preserve">R. Nicole, “Title of paper with only first word capitalized,” </w:t>
      </w:r>
      <w:r w:rsidR="00A26803">
        <w:t>International Journal of ePortfolio, vol. 8, no. 1, pp. 13-25, 2018.</w:t>
      </w:r>
    </w:p>
    <w:p w14:paraId="6FCE3B46" w14:textId="77777777" w:rsidR="009303D9" w:rsidRDefault="009303D9" w:rsidP="002C2DB7">
      <w:pPr>
        <w:pStyle w:val="references"/>
      </w:pPr>
      <w:r>
        <w:t xml:space="preserve">Y. Yorozu, M. Hirano, K. Oka, and Y. Tagawa, “Electron spectroscopy studies on magneto-optical media and plastic substrate interface,” </w:t>
      </w:r>
      <w:r w:rsidR="00A26803">
        <w:t>XXII IberoAmerican Conf. Softw. Eng. CIbSE 2019, pp.434–447, 2019</w:t>
      </w:r>
      <w:r>
        <w:t>.</w:t>
      </w:r>
    </w:p>
    <w:p w14:paraId="55C4CECF" w14:textId="77777777" w:rsidR="009303D9" w:rsidRDefault="009303D9" w:rsidP="00836367">
      <w:pPr>
        <w:pStyle w:val="references"/>
        <w:numPr>
          <w:ilvl w:val="0"/>
          <w:numId w:val="0"/>
        </w:numPr>
        <w:ind w:start="18pt" w:hanging="18pt"/>
      </w:pPr>
    </w:p>
    <w:p w14:paraId="7A3EC811"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0D615C">
          <w:type w:val="continuous"/>
          <w:pgSz w:w="595.30pt" w:h="841.90pt" w:code="9"/>
          <w:pgMar w:top="54pt" w:right="45.35pt" w:bottom="72pt" w:left="45.35pt" w:header="26.90pt" w:footer="36pt" w:gutter="0pt"/>
          <w:cols w:num="2" w:space="18pt"/>
          <w:titlePg/>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558E3174" w14:textId="77777777" w:rsidR="009303D9" w:rsidRDefault="003B2B40" w:rsidP="005B520E">
      <w:r>
        <w:rPr>
          <w:noProof/>
          <w:lang w:val="es-EC" w:eastAsia="es-EC"/>
        </w:rPr>
        <w:lastRenderedPageBreak/>
        <w:drawing>
          <wp:anchor distT="0" distB="0" distL="114300" distR="114300" simplePos="0" relativeHeight="251657728" behindDoc="1" locked="0" layoutInCell="1" allowOverlap="1" wp14:anchorId="4B0C23F4" wp14:editId="2BCC284D">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45EE41FB" w14:textId="77777777" w:rsidR="0080791D" w:rsidRDefault="0080791D" w:rsidP="00E7596C">
                        <w:pPr>
                          <w:pStyle w:val="Textoindependiente"/>
                        </w:pPr>
                        <w:r>
                          <w:t>We suggest that you use a text box to insert a graphic (which is ideally a 300 dpi TIFF or EPS file, with all fonts embedded) because, in an MSW document, this method is somewhat more stable than directly inserting a picture.</w:t>
                        </w:r>
                      </w:p>
                      <w:p w14:paraId="60662302" w14:textId="77777777" w:rsidR="0080791D" w:rsidRDefault="0080791D" w:rsidP="00E7596C">
                        <w:pPr>
                          <w:pStyle w:val="Textoindependiente"/>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431F0809" w14:textId="77777777" w:rsidR="00942E9B" w:rsidRDefault="00942E9B" w:rsidP="001A3B3D">
      <w:r>
        <w:separator/>
      </w:r>
    </w:p>
  </w:endnote>
  <w:endnote w:type="continuationSeparator" w:id="0">
    <w:p w14:paraId="1C92AF8E" w14:textId="77777777" w:rsidR="00942E9B" w:rsidRDefault="00942E9B"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20E0F218" w14:textId="77777777" w:rsidR="00942E9B" w:rsidRDefault="00942E9B" w:rsidP="001A3B3D">
      <w:r>
        <w:separator/>
      </w:r>
    </w:p>
  </w:footnote>
  <w:footnote w:type="continuationSeparator" w:id="0">
    <w:p w14:paraId="50D9FC6F" w14:textId="77777777" w:rsidR="00942E9B" w:rsidRDefault="00942E9B"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17305B39" w14:textId="1509E0FE" w:rsidR="00894FD7" w:rsidRDefault="00894FD7" w:rsidP="000D615C">
    <w:pPr>
      <w:pStyle w:val="Encabezado"/>
      <w:jc w:val="end"/>
    </w:pPr>
    <w:r w:rsidRPr="000D615C">
      <w:t>B.</w:t>
    </w:r>
    <w:r>
      <w:t xml:space="preserve"> Last Name</w:t>
    </w:r>
    <w:r w:rsidRPr="000D615C">
      <w:t xml:space="preserve">, G. Thomas, and D. Botto-Tobar, </w:t>
    </w:r>
    <w:r>
      <w:t xml:space="preserve"> </w:t>
    </w:r>
  </w:p>
  <w:p w14:paraId="6CA7BAD1" w14:textId="12DBAC61" w:rsidR="00946DCB" w:rsidRDefault="000D615C" w:rsidP="000D615C">
    <w:pPr>
      <w:pStyle w:val="Encabezado"/>
      <w:jc w:val="end"/>
    </w:pPr>
    <w:r w:rsidRPr="000D615C">
      <w:t>“Title of the article</w:t>
    </w:r>
    <w:r w:rsidR="00894FD7">
      <w:t xml:space="preserve"> in English</w:t>
    </w:r>
    <w:r w:rsidR="00113161">
      <w:t>”,</w:t>
    </w:r>
    <w:r w:rsidR="00113161">
      <w:br/>
    </w:r>
    <w:r w:rsidR="00894FD7" w:rsidRPr="00894FD7">
      <w:t>Latin-American Journal of</w:t>
    </w:r>
    <w:r w:rsidR="006A4115">
      <w:t xml:space="preserve"> </w:t>
    </w:r>
    <w:r w:rsidR="0038757E">
      <w:t>Computing (LAJC), vol. 1</w:t>
    </w:r>
    <w:r w:rsidR="001908EA">
      <w:t>3</w:t>
    </w:r>
    <w:r w:rsidR="0038757E">
      <w:t xml:space="preserve">, no. </w:t>
    </w:r>
    <w:r w:rsidR="001908EA">
      <w:t>1</w:t>
    </w:r>
    <w:r w:rsidR="006A4115">
      <w:t>, 202</w:t>
    </w:r>
    <w:r w:rsidR="001908EA">
      <w:t>6</w:t>
    </w:r>
    <w:r w:rsidR="00894FD7" w:rsidRPr="00894FD7">
      <w:t>.</w:t>
    </w:r>
  </w:p>
  <w:p w14:paraId="4E1D47A2" w14:textId="77777777" w:rsidR="00894FD7" w:rsidRDefault="00894FD7" w:rsidP="000D615C">
    <w:pPr>
      <w:pStyle w:val="Encabezado"/>
      <w:jc w:val="end"/>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7777A4EC" w14:textId="6CA0D3BB" w:rsidR="00504523" w:rsidRDefault="003E3F52" w:rsidP="003E3F52">
    <w:pPr>
      <w:pStyle w:val="Encabezado"/>
      <w:jc w:val="start"/>
    </w:pPr>
    <w:r w:rsidRPr="003E3F52">
      <w:t>LATIN-AMERICAN JOURNAL OF C</w:t>
    </w:r>
    <w:r w:rsidR="0038757E">
      <w:t xml:space="preserve">OMPUTING (LAJC), </w:t>
    </w:r>
    <w:r w:rsidR="001908EA">
      <w:t>Vol XIII, Issue 1</w:t>
    </w:r>
    <w:r w:rsidR="001908EA" w:rsidRPr="001E3399">
      <w:t xml:space="preserve">, </w:t>
    </w:r>
    <w:r w:rsidR="001908EA" w:rsidRPr="001908EA">
      <w:t>January - June 202</w:t>
    </w:r>
    <w:r w:rsidR="001908EA">
      <w:t>6</w:t>
    </w: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76D82EE1" w14:textId="35D4A055" w:rsidR="00E20F55" w:rsidRDefault="001E3399" w:rsidP="001E3399">
    <w:pPr>
      <w:pStyle w:val="Encabezado"/>
      <w:jc w:val="start"/>
    </w:pPr>
    <w:r w:rsidRPr="001E3399">
      <w:t>LATIN-AMERICAN JOURNAL OF C</w:t>
    </w:r>
    <w:r w:rsidR="006A4115">
      <w:t>OMPUTING (LAJC), Vo</w:t>
    </w:r>
    <w:r w:rsidR="0038757E">
      <w:t>l X</w:t>
    </w:r>
    <w:r w:rsidR="00B02550">
      <w:t>I</w:t>
    </w:r>
    <w:r w:rsidR="00214FEE">
      <w:t>I</w:t>
    </w:r>
    <w:r w:rsidR="001908EA">
      <w:t>I</w:t>
    </w:r>
    <w:r w:rsidR="0038757E">
      <w:t>, Issue</w:t>
    </w:r>
    <w:r w:rsidR="00356CAF">
      <w:t xml:space="preserve"> </w:t>
    </w:r>
    <w:r w:rsidR="001908EA">
      <w:t>1</w:t>
    </w:r>
    <w:r w:rsidRPr="001E3399">
      <w:t xml:space="preserve">, </w:t>
    </w:r>
    <w:r w:rsidR="001908EA" w:rsidRPr="001908EA">
      <w:t>January - June 202</w:t>
    </w:r>
    <w:r w:rsidR="001908EA">
      <w:t>6</w:t>
    </w:r>
  </w:p>
  <w:p w14:paraId="5C78E789" w14:textId="77777777" w:rsidR="00894FD7" w:rsidRPr="004651ED" w:rsidRDefault="00894FD7" w:rsidP="001E3399">
    <w:pPr>
      <w:pStyle w:val="Encabezado"/>
      <w:jc w:val="start"/>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BF78CF96"/>
    <w:lvl w:ilvl="0" w:tplc="2CA63260">
      <w:start w:val="1"/>
      <w:numFmt w:val="bullet"/>
      <w:pStyle w:val="bulletlist"/>
      <w:lvlText w:val=""/>
      <w:lvlJc w:val="start"/>
      <w:pPr>
        <w:tabs>
          <w:tab w:val="num" w:pos="53.50pt"/>
        </w:tabs>
        <w:ind w:start="53.50pt" w:hanging="18pt"/>
      </w:pPr>
      <w:rPr>
        <w:rFonts w:ascii="Symbol" w:hAnsi="Symbol" w:hint="default"/>
        <w:lang w:val="en-US"/>
      </w:rPr>
    </w:lvl>
    <w:lvl w:ilvl="1" w:tplc="04090003">
      <w:start w:val="1"/>
      <w:numFmt w:val="bullet"/>
      <w:lvlText w:val="o"/>
      <w:lvlJc w:val="start"/>
      <w:pPr>
        <w:tabs>
          <w:tab w:val="num" w:pos="93.10pt"/>
        </w:tabs>
        <w:ind w:start="93.10pt" w:hanging="18pt"/>
      </w:pPr>
      <w:rPr>
        <w:rFonts w:ascii="Courier New" w:hAnsi="Courier New" w:hint="default"/>
      </w:rPr>
    </w:lvl>
    <w:lvl w:ilvl="2" w:tplc="04090005">
      <w:start w:val="1"/>
      <w:numFmt w:val="bullet"/>
      <w:lvlText w:val=""/>
      <w:lvlJc w:val="start"/>
      <w:pPr>
        <w:tabs>
          <w:tab w:val="num" w:pos="129.10pt"/>
        </w:tabs>
        <w:ind w:start="129.10pt" w:hanging="18pt"/>
      </w:pPr>
      <w:rPr>
        <w:rFonts w:ascii="Wingdings" w:hAnsi="Wingdings" w:hint="default"/>
      </w:rPr>
    </w:lvl>
    <w:lvl w:ilvl="3" w:tplc="04090001">
      <w:start w:val="1"/>
      <w:numFmt w:val="bullet"/>
      <w:lvlText w:val=""/>
      <w:lvlJc w:val="start"/>
      <w:pPr>
        <w:tabs>
          <w:tab w:val="num" w:pos="165.10pt"/>
        </w:tabs>
        <w:ind w:start="165.10pt" w:hanging="18pt"/>
      </w:pPr>
      <w:rPr>
        <w:rFonts w:ascii="Symbol" w:hAnsi="Symbol" w:hint="default"/>
      </w:rPr>
    </w:lvl>
    <w:lvl w:ilvl="4" w:tplc="04090003">
      <w:start w:val="1"/>
      <w:numFmt w:val="bullet"/>
      <w:lvlText w:val="o"/>
      <w:lvlJc w:val="start"/>
      <w:pPr>
        <w:tabs>
          <w:tab w:val="num" w:pos="201.10pt"/>
        </w:tabs>
        <w:ind w:start="201.10pt" w:hanging="18pt"/>
      </w:pPr>
      <w:rPr>
        <w:rFonts w:ascii="Courier New" w:hAnsi="Courier New" w:hint="default"/>
      </w:rPr>
    </w:lvl>
    <w:lvl w:ilvl="5" w:tplc="04090005">
      <w:start w:val="1"/>
      <w:numFmt w:val="bullet"/>
      <w:lvlText w:val=""/>
      <w:lvlJc w:val="start"/>
      <w:pPr>
        <w:tabs>
          <w:tab w:val="num" w:pos="237.10pt"/>
        </w:tabs>
        <w:ind w:start="237.10pt" w:hanging="18pt"/>
      </w:pPr>
      <w:rPr>
        <w:rFonts w:ascii="Wingdings" w:hAnsi="Wingdings" w:hint="default"/>
      </w:rPr>
    </w:lvl>
    <w:lvl w:ilvl="6" w:tplc="04090001">
      <w:start w:val="1"/>
      <w:numFmt w:val="bullet"/>
      <w:lvlText w:val=""/>
      <w:lvlJc w:val="start"/>
      <w:pPr>
        <w:tabs>
          <w:tab w:val="num" w:pos="273.10pt"/>
        </w:tabs>
        <w:ind w:start="273.10pt" w:hanging="18pt"/>
      </w:pPr>
      <w:rPr>
        <w:rFonts w:ascii="Symbol" w:hAnsi="Symbol" w:hint="default"/>
      </w:rPr>
    </w:lvl>
    <w:lvl w:ilvl="7" w:tplc="04090003">
      <w:start w:val="1"/>
      <w:numFmt w:val="bullet"/>
      <w:lvlText w:val="o"/>
      <w:lvlJc w:val="start"/>
      <w:pPr>
        <w:tabs>
          <w:tab w:val="num" w:pos="309.10pt"/>
        </w:tabs>
        <w:ind w:start="309.10pt" w:hanging="18pt"/>
      </w:pPr>
      <w:rPr>
        <w:rFonts w:ascii="Courier New" w:hAnsi="Courier New" w:hint="default"/>
      </w:rPr>
    </w:lvl>
    <w:lvl w:ilvl="8" w:tplc="04090005">
      <w:start w:val="1"/>
      <w:numFmt w:val="bullet"/>
      <w:lvlText w:val=""/>
      <w:lvlJc w:val="start"/>
      <w:pPr>
        <w:tabs>
          <w:tab w:val="num" w:pos="345.10pt"/>
        </w:tabs>
        <w:ind w:start="345.10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F2041498"/>
    <w:lvl w:ilvl="0">
      <w:start w:val="1"/>
      <w:numFmt w:val="upperRoman"/>
      <w:pStyle w:val="Ttulo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tulo2"/>
      <w:lvlText w:val="%2."/>
      <w:lvlJc w:val="start"/>
      <w:pPr>
        <w:tabs>
          <w:tab w:val="num" w:pos="18pt"/>
        </w:tabs>
        <w:ind w:start="14.40pt" w:hanging="14.40pt"/>
      </w:pPr>
      <w:rPr>
        <w:rFonts w:ascii="Times New Roman" w:hAnsi="Times New Roman" w:cs="Times New Roman" w:hint="default"/>
        <w:b/>
        <w:bCs/>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tulo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abstractNum w:abstractNumId="21" w15:restartNumberingAfterBreak="0">
    <w:nsid w:val="76695DFD"/>
    <w:multiLevelType w:val="multilevel"/>
    <w:tmpl w:val="0E74DBB8"/>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2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36pt"/>
  <w:hyphenationZone w:val="21.25pt"/>
  <w:doNotHyphenateCaps/>
  <w:evenAndOddHeader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15C3B"/>
    <w:rsid w:val="000305A1"/>
    <w:rsid w:val="000468BB"/>
    <w:rsid w:val="0004781E"/>
    <w:rsid w:val="000734B8"/>
    <w:rsid w:val="0008758A"/>
    <w:rsid w:val="000C1E68"/>
    <w:rsid w:val="000D615C"/>
    <w:rsid w:val="00113161"/>
    <w:rsid w:val="00121366"/>
    <w:rsid w:val="00141A26"/>
    <w:rsid w:val="00146624"/>
    <w:rsid w:val="001908EA"/>
    <w:rsid w:val="00193012"/>
    <w:rsid w:val="001A2EFD"/>
    <w:rsid w:val="001A3B3D"/>
    <w:rsid w:val="001B67DC"/>
    <w:rsid w:val="001E3399"/>
    <w:rsid w:val="001E3E3C"/>
    <w:rsid w:val="001E6C68"/>
    <w:rsid w:val="001F0858"/>
    <w:rsid w:val="001F29FB"/>
    <w:rsid w:val="00214FEE"/>
    <w:rsid w:val="002254A9"/>
    <w:rsid w:val="00233D97"/>
    <w:rsid w:val="002347A2"/>
    <w:rsid w:val="00282C01"/>
    <w:rsid w:val="002850E3"/>
    <w:rsid w:val="002E2FC2"/>
    <w:rsid w:val="00354FCF"/>
    <w:rsid w:val="00356CAF"/>
    <w:rsid w:val="003816E7"/>
    <w:rsid w:val="0038757E"/>
    <w:rsid w:val="003A19E2"/>
    <w:rsid w:val="003A38A6"/>
    <w:rsid w:val="003B2B40"/>
    <w:rsid w:val="003B4E04"/>
    <w:rsid w:val="003E3F52"/>
    <w:rsid w:val="003F5A08"/>
    <w:rsid w:val="00420716"/>
    <w:rsid w:val="00420D9E"/>
    <w:rsid w:val="004325FB"/>
    <w:rsid w:val="004432BA"/>
    <w:rsid w:val="0044407E"/>
    <w:rsid w:val="00447BB9"/>
    <w:rsid w:val="00457E9D"/>
    <w:rsid w:val="0046031D"/>
    <w:rsid w:val="004651ED"/>
    <w:rsid w:val="00473AC9"/>
    <w:rsid w:val="004A4CD8"/>
    <w:rsid w:val="004A576F"/>
    <w:rsid w:val="004D72B5"/>
    <w:rsid w:val="0050097F"/>
    <w:rsid w:val="00504523"/>
    <w:rsid w:val="00551B7F"/>
    <w:rsid w:val="0056610F"/>
    <w:rsid w:val="00575BCA"/>
    <w:rsid w:val="005B0344"/>
    <w:rsid w:val="005B520E"/>
    <w:rsid w:val="005E2800"/>
    <w:rsid w:val="00605825"/>
    <w:rsid w:val="00645D22"/>
    <w:rsid w:val="00651A08"/>
    <w:rsid w:val="00654204"/>
    <w:rsid w:val="006572CA"/>
    <w:rsid w:val="00666E62"/>
    <w:rsid w:val="00670434"/>
    <w:rsid w:val="00694CFC"/>
    <w:rsid w:val="006A4115"/>
    <w:rsid w:val="006B6B66"/>
    <w:rsid w:val="006F6D3D"/>
    <w:rsid w:val="007022D1"/>
    <w:rsid w:val="00715BEA"/>
    <w:rsid w:val="00740EEA"/>
    <w:rsid w:val="00794804"/>
    <w:rsid w:val="007B33F1"/>
    <w:rsid w:val="007B6DDA"/>
    <w:rsid w:val="007C0308"/>
    <w:rsid w:val="007C2FF2"/>
    <w:rsid w:val="007D6232"/>
    <w:rsid w:val="007F1F99"/>
    <w:rsid w:val="007F768F"/>
    <w:rsid w:val="0080791D"/>
    <w:rsid w:val="00820F25"/>
    <w:rsid w:val="00836367"/>
    <w:rsid w:val="0087158C"/>
    <w:rsid w:val="00873603"/>
    <w:rsid w:val="00882D15"/>
    <w:rsid w:val="00891FCA"/>
    <w:rsid w:val="00894FD7"/>
    <w:rsid w:val="008A2C7D"/>
    <w:rsid w:val="008B6524"/>
    <w:rsid w:val="008C4B23"/>
    <w:rsid w:val="008F6E2C"/>
    <w:rsid w:val="009303D9"/>
    <w:rsid w:val="00933C64"/>
    <w:rsid w:val="00942E9B"/>
    <w:rsid w:val="00946DCB"/>
    <w:rsid w:val="00972203"/>
    <w:rsid w:val="00984AA8"/>
    <w:rsid w:val="009F1D79"/>
    <w:rsid w:val="00A059B3"/>
    <w:rsid w:val="00A26803"/>
    <w:rsid w:val="00AA5B75"/>
    <w:rsid w:val="00AE3409"/>
    <w:rsid w:val="00AF4449"/>
    <w:rsid w:val="00B02550"/>
    <w:rsid w:val="00B11A60"/>
    <w:rsid w:val="00B22613"/>
    <w:rsid w:val="00B44A76"/>
    <w:rsid w:val="00B7612D"/>
    <w:rsid w:val="00B768D1"/>
    <w:rsid w:val="00B82EF1"/>
    <w:rsid w:val="00BA1025"/>
    <w:rsid w:val="00BA6C96"/>
    <w:rsid w:val="00BC0691"/>
    <w:rsid w:val="00BC3420"/>
    <w:rsid w:val="00BD670B"/>
    <w:rsid w:val="00BE3865"/>
    <w:rsid w:val="00BE7D3C"/>
    <w:rsid w:val="00BF5FF6"/>
    <w:rsid w:val="00C0207F"/>
    <w:rsid w:val="00C1595C"/>
    <w:rsid w:val="00C16117"/>
    <w:rsid w:val="00C3075A"/>
    <w:rsid w:val="00C40E39"/>
    <w:rsid w:val="00C61DCC"/>
    <w:rsid w:val="00C919A4"/>
    <w:rsid w:val="00C92E15"/>
    <w:rsid w:val="00CA4392"/>
    <w:rsid w:val="00CC393F"/>
    <w:rsid w:val="00D2176E"/>
    <w:rsid w:val="00D632BE"/>
    <w:rsid w:val="00D72D06"/>
    <w:rsid w:val="00D7522C"/>
    <w:rsid w:val="00D7536F"/>
    <w:rsid w:val="00D76668"/>
    <w:rsid w:val="00D82A5F"/>
    <w:rsid w:val="00DC22A8"/>
    <w:rsid w:val="00DC3F75"/>
    <w:rsid w:val="00E07383"/>
    <w:rsid w:val="00E165BC"/>
    <w:rsid w:val="00E20F55"/>
    <w:rsid w:val="00E61E12"/>
    <w:rsid w:val="00E710C3"/>
    <w:rsid w:val="00E7596C"/>
    <w:rsid w:val="00E878F2"/>
    <w:rsid w:val="00ED0149"/>
    <w:rsid w:val="00EF7DE3"/>
    <w:rsid w:val="00F02285"/>
    <w:rsid w:val="00F03103"/>
    <w:rsid w:val="00F271DE"/>
    <w:rsid w:val="00F627DA"/>
    <w:rsid w:val="00F62C75"/>
    <w:rsid w:val="00F7288F"/>
    <w:rsid w:val="00F847A6"/>
    <w:rsid w:val="00F9257A"/>
    <w:rsid w:val="00F9441B"/>
    <w:rsid w:val="00FA4C32"/>
    <w:rsid w:val="00FE225A"/>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7215366"/>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center"/>
    </w:pPr>
  </w:style>
  <w:style w:type="paragraph" w:styleId="Ttulo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Ttulo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Ttulo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Ttulo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Ttulo5">
    <w:name w:val="heading 5"/>
    <w:basedOn w:val="Normal"/>
    <w:next w:val="Normal"/>
    <w:qFormat/>
    <w:pPr>
      <w:tabs>
        <w:tab w:val="start" w:pos="18pt"/>
      </w:tabs>
      <w:spacing w:before="8pt" w:after="4pt"/>
      <w:outlineLvl w:val="4"/>
    </w:pPr>
    <w:rPr>
      <w:smallCaps/>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pt" w:type="dxa"/>
      <w:tblCellMar>
        <w:top w:w="0pt" w:type="dxa"/>
        <w:start w:w="5.40pt" w:type="dxa"/>
        <w:bottom w:w="0pt" w:type="dxa"/>
        <w:end w:w="5.40pt" w:type="dxa"/>
      </w:tblCellMar>
    </w:tblPr>
  </w:style>
  <w:style w:type="numbering" w:default="1" w:styleId="Sinlista">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Textoindependiente">
    <w:name w:val="Body Text"/>
    <w:basedOn w:val="Normal"/>
    <w:link w:val="TextoindependienteCar"/>
    <w:rsid w:val="00E7596C"/>
    <w:pPr>
      <w:tabs>
        <w:tab w:val="start" w:pos="14.40pt"/>
      </w:tabs>
      <w:spacing w:after="6pt" w:line="11.40pt" w:lineRule="auto"/>
      <w:ind w:firstLine="14.40pt"/>
      <w:jc w:val="both"/>
    </w:pPr>
    <w:rPr>
      <w:spacing w:val="-1"/>
      <w:lang w:val="x-none" w:eastAsia="x-none"/>
    </w:rPr>
  </w:style>
  <w:style w:type="character" w:customStyle="1" w:styleId="TextoindependienteCar">
    <w:name w:val="Texto independiente Car"/>
    <w:link w:val="Textoindependiente"/>
    <w:rsid w:val="00E7596C"/>
    <w:rPr>
      <w:spacing w:val="-1"/>
      <w:lang w:val="x-none" w:eastAsia="x-none"/>
    </w:rPr>
  </w:style>
  <w:style w:type="paragraph" w:customStyle="1" w:styleId="bulletlist">
    <w:name w:val="bullet list"/>
    <w:basedOn w:val="Textoindependiente"/>
    <w:rsid w:val="001B67DC"/>
    <w:pPr>
      <w:numPr>
        <w:numId w:val="1"/>
      </w:numPr>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Encabezado">
    <w:name w:val="header"/>
    <w:basedOn w:val="Normal"/>
    <w:link w:val="EncabezadoCar"/>
    <w:uiPriority w:val="99"/>
    <w:rsid w:val="001A3B3D"/>
    <w:pPr>
      <w:tabs>
        <w:tab w:val="center" w:pos="234pt"/>
        <w:tab w:val="end" w:pos="468pt"/>
      </w:tabs>
    </w:pPr>
  </w:style>
  <w:style w:type="character" w:customStyle="1" w:styleId="EncabezadoCar">
    <w:name w:val="Encabezado Car"/>
    <w:basedOn w:val="Fuentedeprrafopredeter"/>
    <w:link w:val="Encabezado"/>
    <w:uiPriority w:val="99"/>
    <w:rsid w:val="001A3B3D"/>
  </w:style>
  <w:style w:type="paragraph" w:styleId="Piedepgina">
    <w:name w:val="footer"/>
    <w:basedOn w:val="Normal"/>
    <w:link w:val="PiedepginaCar"/>
    <w:rsid w:val="001A3B3D"/>
    <w:pPr>
      <w:tabs>
        <w:tab w:val="center" w:pos="234pt"/>
        <w:tab w:val="end" w:pos="468pt"/>
      </w:tabs>
    </w:pPr>
  </w:style>
  <w:style w:type="character" w:customStyle="1" w:styleId="PiedepginaCar">
    <w:name w:val="Pie de página Car"/>
    <w:basedOn w:val="Fuentedeprrafopredeter"/>
    <w:link w:val="Piedepgina"/>
    <w:rsid w:val="001A3B3D"/>
  </w:style>
  <w:style w:type="paragraph" w:styleId="Prrafodelista">
    <w:name w:val="List Paragraph"/>
    <w:basedOn w:val="Normal"/>
    <w:uiPriority w:val="34"/>
    <w:qFormat/>
    <w:rsid w:val="000D615C"/>
    <w:pPr>
      <w:ind w:start="36pt"/>
      <w:contextualSpacing/>
    </w:pPr>
  </w:style>
  <w:style w:type="paragraph" w:styleId="NormalWeb">
    <w:name w:val="Normal (Web)"/>
    <w:basedOn w:val="Normal"/>
    <w:rsid w:val="00141A26"/>
    <w:rPr>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296226176">
      <w:bodyDiv w:val="1"/>
      <w:marLeft w:val="0pt"/>
      <w:marRight w:val="0pt"/>
      <w:marTop w:val="0pt"/>
      <w:marBottom w:val="0pt"/>
      <w:divBdr>
        <w:top w:val="none" w:sz="0" w:space="0" w:color="auto"/>
        <w:left w:val="none" w:sz="0" w:space="0" w:color="auto"/>
        <w:bottom w:val="none" w:sz="0" w:space="0" w:color="auto"/>
        <w:right w:val="none" w:sz="0" w:space="0" w:color="auto"/>
      </w:divBdr>
    </w:div>
    <w:div w:id="438379748">
      <w:bodyDiv w:val="1"/>
      <w:marLeft w:val="0pt"/>
      <w:marRight w:val="0pt"/>
      <w:marTop w:val="0pt"/>
      <w:marBottom w:val="0pt"/>
      <w:divBdr>
        <w:top w:val="none" w:sz="0" w:space="0" w:color="auto"/>
        <w:left w:val="none" w:sz="0" w:space="0" w:color="auto"/>
        <w:bottom w:val="none" w:sz="0" w:space="0" w:color="auto"/>
        <w:right w:val="none" w:sz="0" w:space="0" w:color="auto"/>
      </w:divBdr>
    </w:div>
    <w:div w:id="538009561">
      <w:bodyDiv w:val="1"/>
      <w:marLeft w:val="0pt"/>
      <w:marRight w:val="0pt"/>
      <w:marTop w:val="0pt"/>
      <w:marBottom w:val="0pt"/>
      <w:divBdr>
        <w:top w:val="none" w:sz="0" w:space="0" w:color="auto"/>
        <w:left w:val="none" w:sz="0" w:space="0" w:color="auto"/>
        <w:bottom w:val="none" w:sz="0" w:space="0" w:color="auto"/>
        <w:right w:val="none" w:sz="0" w:space="0" w:color="auto"/>
      </w:divBdr>
    </w:div>
    <w:div w:id="923949649">
      <w:bodyDiv w:val="1"/>
      <w:marLeft w:val="0pt"/>
      <w:marRight w:val="0pt"/>
      <w:marTop w:val="0pt"/>
      <w:marBottom w:val="0pt"/>
      <w:divBdr>
        <w:top w:val="none" w:sz="0" w:space="0" w:color="auto"/>
        <w:left w:val="none" w:sz="0" w:space="0" w:color="auto"/>
        <w:bottom w:val="none" w:sz="0" w:space="0" w:color="auto"/>
        <w:right w:val="none" w:sz="0" w:space="0" w:color="auto"/>
      </w:divBdr>
    </w:div>
    <w:div w:id="956328351">
      <w:bodyDiv w:val="1"/>
      <w:marLeft w:val="0pt"/>
      <w:marRight w:val="0pt"/>
      <w:marTop w:val="0pt"/>
      <w:marBottom w:val="0pt"/>
      <w:divBdr>
        <w:top w:val="none" w:sz="0" w:space="0" w:color="auto"/>
        <w:left w:val="none" w:sz="0" w:space="0" w:color="auto"/>
        <w:bottom w:val="none" w:sz="0" w:space="0" w:color="auto"/>
        <w:right w:val="none" w:sz="0" w:space="0" w:color="auto"/>
      </w:divBdr>
    </w:div>
    <w:div w:id="1328754152">
      <w:bodyDiv w:val="1"/>
      <w:marLeft w:val="0pt"/>
      <w:marRight w:val="0pt"/>
      <w:marTop w:val="0pt"/>
      <w:marBottom w:val="0pt"/>
      <w:divBdr>
        <w:top w:val="none" w:sz="0" w:space="0" w:color="auto"/>
        <w:left w:val="none" w:sz="0" w:space="0" w:color="auto"/>
        <w:bottom w:val="none" w:sz="0" w:space="0" w:color="auto"/>
        <w:right w:val="none" w:sz="0" w:space="0" w:color="auto"/>
      </w:divBdr>
    </w:div>
    <w:div w:id="187191073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1.png"/><Relationship Id="rId5" Type="http://purl.oclc.org/ooxml/officeDocument/relationships/webSettings" Target="webSettings.xml"/><Relationship Id="rId10" Type="http://purl.oclc.org/ooxml/officeDocument/relationships/header" Target="header3.xml"/><Relationship Id="rId4" Type="http://purl.oclc.org/ooxml/officeDocument/relationships/settings" Target="settings.xml"/><Relationship Id="rId9" Type="http://purl.oclc.org/ooxml/officeDocument/relationships/header" Target="header2.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844F05DF-536E-4513-96AC-29CC94AE97D5}">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TotalTime>
  <Pages>4</Pages>
  <Words>2270</Words>
  <Characters>12485</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JENNY GABRIELA QUIGUANGO CHASILOA</cp:lastModifiedBy>
  <cp:revision>3</cp:revision>
  <dcterms:created xsi:type="dcterms:W3CDTF">2025-07-07T16:39:00Z</dcterms:created>
  <dcterms:modified xsi:type="dcterms:W3CDTF">2025-07-23T20:02:00Z</dcterms:modified>
</cp:coreProperties>
</file>